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867" w:rsidRPr="00365321" w:rsidRDefault="00F15867" w:rsidP="00F1586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15867" w:rsidRPr="00365321" w:rsidRDefault="00F15867" w:rsidP="00F1586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15867" w:rsidRPr="00365321" w:rsidRDefault="00F15867" w:rsidP="00F15867">
      <w:pPr>
        <w:spacing w:before="0" w:beforeAutospacing="0" w:after="0" w:afterAutospacing="0"/>
        <w:jc w:val="center"/>
        <w:rPr>
          <w:sz w:val="28"/>
          <w:szCs w:val="28"/>
        </w:rPr>
      </w:pPr>
      <w:r w:rsidRPr="00365321">
        <w:rPr>
          <w:b/>
          <w:sz w:val="28"/>
          <w:szCs w:val="28"/>
        </w:rPr>
        <w:t>(АНО ВО ОУЭП)</w:t>
      </w:r>
    </w:p>
    <w:p w:rsidR="00F15867" w:rsidRPr="00365321" w:rsidRDefault="00F15867" w:rsidP="00F15867">
      <w:pPr>
        <w:tabs>
          <w:tab w:val="left" w:pos="900"/>
          <w:tab w:val="left" w:pos="1080"/>
        </w:tabs>
        <w:suppressAutoHyphens/>
        <w:spacing w:before="0" w:beforeAutospacing="0" w:after="0" w:afterAutospacing="0"/>
        <w:ind w:firstLine="709"/>
        <w:jc w:val="both"/>
        <w:rPr>
          <w:b/>
          <w:sz w:val="20"/>
          <w:szCs w:val="20"/>
        </w:rPr>
      </w:pPr>
    </w:p>
    <w:p w:rsidR="00F15867" w:rsidRPr="00365321" w:rsidRDefault="00F15867" w:rsidP="00F15867">
      <w:pPr>
        <w:tabs>
          <w:tab w:val="left" w:pos="900"/>
          <w:tab w:val="left" w:pos="1080"/>
        </w:tabs>
        <w:suppressAutoHyphens/>
        <w:spacing w:before="0" w:beforeAutospacing="0" w:after="0" w:afterAutospacing="0"/>
        <w:ind w:firstLine="709"/>
        <w:jc w:val="both"/>
        <w:rPr>
          <w:b/>
          <w:sz w:val="20"/>
          <w:szCs w:val="20"/>
        </w:rPr>
      </w:pPr>
    </w:p>
    <w:p w:rsidR="00F15867" w:rsidRPr="00365321" w:rsidRDefault="00F15867" w:rsidP="00F15867">
      <w:pPr>
        <w:tabs>
          <w:tab w:val="left" w:pos="900"/>
          <w:tab w:val="left" w:pos="1080"/>
        </w:tabs>
        <w:suppressAutoHyphens/>
        <w:spacing w:before="0" w:beforeAutospacing="0" w:after="0" w:afterAutospacing="0"/>
        <w:ind w:firstLine="709"/>
        <w:jc w:val="both"/>
        <w:rPr>
          <w:b/>
          <w:sz w:val="20"/>
          <w:szCs w:val="20"/>
        </w:rPr>
      </w:pPr>
    </w:p>
    <w:p w:rsidR="00F15867" w:rsidRPr="00365321" w:rsidRDefault="00F15867" w:rsidP="00F15867">
      <w:pPr>
        <w:tabs>
          <w:tab w:val="left" w:pos="900"/>
          <w:tab w:val="left" w:pos="1080"/>
        </w:tabs>
        <w:suppressAutoHyphens/>
        <w:spacing w:before="0" w:beforeAutospacing="0" w:after="0" w:afterAutospacing="0"/>
        <w:ind w:firstLine="709"/>
        <w:jc w:val="both"/>
        <w:rPr>
          <w:b/>
          <w:sz w:val="20"/>
          <w:szCs w:val="20"/>
        </w:rPr>
      </w:pPr>
    </w:p>
    <w:p w:rsidR="00F15867" w:rsidRPr="000C11EC" w:rsidRDefault="00F15867" w:rsidP="00F1586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15867" w:rsidRPr="000C11EC" w:rsidRDefault="00F15867" w:rsidP="00F1586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15867" w:rsidRPr="00365321" w:rsidRDefault="00F15867" w:rsidP="00F15867">
      <w:pPr>
        <w:tabs>
          <w:tab w:val="left" w:pos="900"/>
          <w:tab w:val="left" w:pos="1080"/>
        </w:tabs>
        <w:suppressAutoHyphens/>
        <w:spacing w:before="0" w:beforeAutospacing="0" w:after="0" w:afterAutospacing="0"/>
        <w:ind w:firstLine="709"/>
        <w:jc w:val="both"/>
        <w:rPr>
          <w:b/>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pPr>
    </w:p>
    <w:p w:rsidR="005101C0" w:rsidRPr="00357E6F" w:rsidRDefault="005101C0" w:rsidP="005101C0">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5101C0" w:rsidRPr="00357E6F" w:rsidRDefault="005101C0" w:rsidP="005101C0">
      <w:pPr>
        <w:tabs>
          <w:tab w:val="left" w:pos="900"/>
          <w:tab w:val="left" w:pos="1080"/>
        </w:tabs>
        <w:suppressAutoHyphens/>
        <w:spacing w:before="0" w:beforeAutospacing="0" w:after="0" w:afterAutospacing="0"/>
        <w:ind w:firstLine="709"/>
        <w:jc w:val="center"/>
        <w:rPr>
          <w:b/>
        </w:rPr>
      </w:pPr>
    </w:p>
    <w:p w:rsidR="005101C0" w:rsidRPr="00357E6F" w:rsidRDefault="005101C0" w:rsidP="005101C0">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5101C0" w:rsidRPr="00357E6F" w:rsidRDefault="005101C0" w:rsidP="005101C0">
      <w:pPr>
        <w:tabs>
          <w:tab w:val="left" w:pos="900"/>
          <w:tab w:val="left" w:pos="1080"/>
        </w:tabs>
        <w:suppressAutoHyphens/>
        <w:spacing w:before="0" w:beforeAutospacing="0" w:after="0" w:afterAutospacing="0"/>
        <w:ind w:firstLine="709"/>
        <w:rPr>
          <w:b/>
        </w:rPr>
      </w:pPr>
    </w:p>
    <w:p w:rsidR="005101C0" w:rsidRPr="00357E6F" w:rsidRDefault="005101C0" w:rsidP="000034BB">
      <w:pPr>
        <w:tabs>
          <w:tab w:val="left" w:pos="900"/>
          <w:tab w:val="left" w:pos="1080"/>
        </w:tabs>
        <w:suppressAutoHyphens/>
        <w:spacing w:before="0" w:beforeAutospacing="0" w:after="0" w:afterAutospacing="0"/>
        <w:ind w:firstLine="709"/>
        <w:jc w:val="center"/>
      </w:pPr>
      <w:r w:rsidRPr="00357E6F">
        <w:t>Наименование дисциплины Б1.О.04 Иностранный язык</w:t>
      </w:r>
    </w:p>
    <w:p w:rsidR="005101C0" w:rsidRPr="00357E6F" w:rsidRDefault="00C7505A" w:rsidP="000034BB">
      <w:pPr>
        <w:tabs>
          <w:tab w:val="left" w:pos="900"/>
          <w:tab w:val="left" w:pos="1080"/>
        </w:tabs>
        <w:suppressAutoHyphens/>
        <w:spacing w:before="0" w:beforeAutospacing="0" w:after="0" w:afterAutospacing="0"/>
        <w:ind w:firstLine="709"/>
        <w:jc w:val="center"/>
      </w:pPr>
      <w:r>
        <w:t xml:space="preserve">Образовательная программа </w:t>
      </w:r>
      <w:r w:rsidR="005101C0" w:rsidRPr="00357E6F">
        <w:t>направления подготовки 40.03.01 «Юриспруденция», направленность (профиль): «Гражданско-правовая»</w:t>
      </w:r>
    </w:p>
    <w:p w:rsidR="005101C0" w:rsidRPr="00357E6F" w:rsidRDefault="005101C0" w:rsidP="005101C0">
      <w:pPr>
        <w:tabs>
          <w:tab w:val="left" w:pos="900"/>
          <w:tab w:val="left" w:pos="1080"/>
        </w:tabs>
        <w:suppressAutoHyphens/>
        <w:spacing w:before="0" w:beforeAutospacing="0" w:after="0" w:afterAutospacing="0"/>
        <w:ind w:firstLine="709"/>
        <w:rPr>
          <w:b/>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right"/>
        <w:rPr>
          <w:sz w:val="20"/>
          <w:szCs w:val="20"/>
        </w:rPr>
      </w:pPr>
    </w:p>
    <w:p w:rsidR="005101C0" w:rsidRDefault="00F15867" w:rsidP="005101C0">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F15867" w:rsidRPr="00357E6F" w:rsidRDefault="00F15867" w:rsidP="005101C0">
      <w:pPr>
        <w:tabs>
          <w:tab w:val="left" w:pos="900"/>
          <w:tab w:val="left" w:pos="1080"/>
        </w:tabs>
        <w:suppressAutoHyphens/>
        <w:spacing w:before="0" w:beforeAutospacing="0" w:after="0" w:afterAutospacing="0"/>
        <w:ind w:firstLine="709"/>
        <w:jc w:val="right"/>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rPr>
      </w:pPr>
    </w:p>
    <w:p w:rsidR="005101C0" w:rsidRPr="00357E6F" w:rsidRDefault="005101C0" w:rsidP="005101C0">
      <w:pPr>
        <w:tabs>
          <w:tab w:val="left" w:pos="900"/>
          <w:tab w:val="left" w:pos="1080"/>
        </w:tabs>
        <w:suppressAutoHyphens/>
        <w:spacing w:before="0" w:beforeAutospacing="0" w:after="0" w:afterAutospacing="0"/>
        <w:ind w:firstLine="709"/>
      </w:pPr>
    </w:p>
    <w:p w:rsidR="005101C0" w:rsidRPr="00357E6F" w:rsidRDefault="005101C0" w:rsidP="005101C0">
      <w:pPr>
        <w:tabs>
          <w:tab w:val="left" w:pos="900"/>
          <w:tab w:val="left" w:pos="1080"/>
        </w:tabs>
        <w:suppressAutoHyphens/>
        <w:spacing w:before="0" w:beforeAutospacing="0" w:after="0" w:afterAutospacing="0"/>
        <w:rPr>
          <w:u w:val="single"/>
        </w:rPr>
      </w:pPr>
      <w:r w:rsidRPr="00357E6F">
        <w:t xml:space="preserve">Квалификация - </w:t>
      </w:r>
      <w:r w:rsidRPr="00C7505A">
        <w:t>бакалавр</w:t>
      </w: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5101C0" w:rsidRPr="00357E6F" w:rsidRDefault="005101C0" w:rsidP="005101C0">
      <w:pPr>
        <w:tabs>
          <w:tab w:val="left" w:pos="900"/>
          <w:tab w:val="left" w:pos="1080"/>
        </w:tabs>
        <w:suppressAutoHyphens/>
        <w:spacing w:before="0" w:beforeAutospacing="0" w:after="0" w:afterAutospacing="0"/>
        <w:rPr>
          <w:sz w:val="20"/>
          <w:szCs w:val="20"/>
          <w:u w:val="single"/>
        </w:rPr>
      </w:pPr>
      <w:r w:rsidRPr="00357E6F">
        <w:rPr>
          <w:sz w:val="20"/>
          <w:szCs w:val="20"/>
        </w:rPr>
        <w:t xml:space="preserve">Захарова Л.Д., к. </w:t>
      </w:r>
      <w:proofErr w:type="spellStart"/>
      <w:r w:rsidRPr="00357E6F">
        <w:rPr>
          <w:sz w:val="20"/>
          <w:szCs w:val="20"/>
        </w:rPr>
        <w:t>фил.н</w:t>
      </w:r>
      <w:proofErr w:type="spellEnd"/>
      <w:r w:rsidRPr="00357E6F">
        <w:rPr>
          <w:sz w:val="20"/>
          <w:szCs w:val="20"/>
        </w:rPr>
        <w:t>., доц</w:t>
      </w:r>
      <w:r w:rsidR="004F359A">
        <w:rPr>
          <w:sz w:val="20"/>
          <w:szCs w:val="20"/>
        </w:rPr>
        <w:t>.</w:t>
      </w: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5101C0" w:rsidP="005101C0">
      <w:pPr>
        <w:tabs>
          <w:tab w:val="left" w:pos="900"/>
          <w:tab w:val="left" w:pos="1080"/>
        </w:tabs>
        <w:suppressAutoHyphens/>
        <w:spacing w:before="0" w:beforeAutospacing="0" w:after="0" w:afterAutospacing="0"/>
        <w:ind w:firstLine="709"/>
        <w:rPr>
          <w:sz w:val="20"/>
          <w:szCs w:val="20"/>
          <w:u w:val="single"/>
        </w:rPr>
      </w:pPr>
    </w:p>
    <w:p w:rsidR="005101C0" w:rsidRPr="00357E6F" w:rsidRDefault="00C22C19" w:rsidP="005101C0">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15867">
        <w:rPr>
          <w:sz w:val="20"/>
          <w:szCs w:val="20"/>
        </w:rPr>
        <w:t>3</w:t>
      </w:r>
      <w:bookmarkStart w:id="0" w:name="_GoBack"/>
      <w:bookmarkEnd w:id="0"/>
      <w:r w:rsidR="005101C0" w:rsidRPr="00357E6F">
        <w:rPr>
          <w:sz w:val="20"/>
          <w:szCs w:val="20"/>
        </w:rPr>
        <w:br w:type="page"/>
      </w:r>
    </w:p>
    <w:p w:rsidR="005101C0" w:rsidRPr="00357E6F" w:rsidRDefault="005101C0" w:rsidP="005101C0">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5101C0" w:rsidRPr="00357E6F" w:rsidRDefault="005101C0" w:rsidP="005101C0">
      <w:pPr>
        <w:tabs>
          <w:tab w:val="left" w:pos="1100"/>
        </w:tabs>
        <w:spacing w:before="0" w:beforeAutospacing="0" w:after="0" w:afterAutospacing="0"/>
        <w:ind w:firstLine="709"/>
        <w:jc w:val="both"/>
        <w:rPr>
          <w:sz w:val="20"/>
          <w:szCs w:val="20"/>
        </w:rPr>
      </w:pPr>
      <w:r w:rsidRPr="00357E6F">
        <w:rPr>
          <w:b/>
          <w:bCs/>
          <w:i/>
          <w:sz w:val="20"/>
          <w:szCs w:val="20"/>
        </w:rPr>
        <w:t xml:space="preserve">Цель </w:t>
      </w:r>
      <w:r w:rsidRPr="00357E6F">
        <w:rPr>
          <w:b/>
          <w:i/>
          <w:sz w:val="20"/>
          <w:szCs w:val="20"/>
        </w:rPr>
        <w:t>дисциплины</w:t>
      </w:r>
      <w:r w:rsidRPr="00357E6F">
        <w:rPr>
          <w:sz w:val="20"/>
          <w:szCs w:val="20"/>
        </w:rPr>
        <w:t xml:space="preserve"> -</w:t>
      </w:r>
      <w:r w:rsidRPr="00357E6F">
        <w:rPr>
          <w:b/>
          <w:i/>
          <w:sz w:val="20"/>
          <w:szCs w:val="20"/>
        </w:rPr>
        <w:t xml:space="preserve"> </w:t>
      </w:r>
      <w:r w:rsidRPr="00357E6F">
        <w:rPr>
          <w:sz w:val="20"/>
          <w:szCs w:val="20"/>
        </w:rPr>
        <w:t>формирование коммуникативной, профессиональной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немецкой речи.</w:t>
      </w:r>
    </w:p>
    <w:p w:rsidR="005101C0" w:rsidRPr="00357E6F" w:rsidRDefault="005101C0" w:rsidP="005101C0">
      <w:pPr>
        <w:tabs>
          <w:tab w:val="left" w:pos="110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5101C0" w:rsidRPr="00357E6F" w:rsidRDefault="005101C0" w:rsidP="005101C0">
      <w:pPr>
        <w:spacing w:before="0" w:beforeAutospacing="0" w:after="0" w:afterAutospacing="0"/>
        <w:ind w:firstLine="709"/>
        <w:jc w:val="both"/>
        <w:rPr>
          <w:sz w:val="20"/>
          <w:szCs w:val="20"/>
        </w:rPr>
      </w:pPr>
      <w:r w:rsidRPr="00357E6F">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5101C0" w:rsidRPr="00357E6F"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 сформировать устойчивую потребность в общении на немецком языке и в овладении культурой немецкой речи, культурой речевого поведения.</w:t>
      </w:r>
    </w:p>
    <w:p w:rsidR="005101C0" w:rsidRPr="00357E6F" w:rsidRDefault="005101C0" w:rsidP="005101C0">
      <w:pPr>
        <w:tabs>
          <w:tab w:val="left" w:pos="900"/>
          <w:tab w:val="left" w:pos="1080"/>
        </w:tabs>
        <w:suppressAutoHyphens/>
        <w:spacing w:before="0" w:beforeAutospacing="0" w:after="0" w:afterAutospacing="0"/>
        <w:ind w:firstLine="709"/>
        <w:jc w:val="both"/>
        <w:rPr>
          <w:b/>
          <w:sz w:val="20"/>
          <w:szCs w:val="20"/>
        </w:rPr>
      </w:pPr>
    </w:p>
    <w:p w:rsidR="005101C0" w:rsidRPr="00357E6F" w:rsidRDefault="005101C0" w:rsidP="005101C0">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5101C0" w:rsidRPr="00357E6F" w:rsidRDefault="005101C0" w:rsidP="004F359A">
      <w:pPr>
        <w:spacing w:before="0" w:beforeAutospacing="0" w:after="0" w:afterAutospacing="0"/>
        <w:ind w:firstLine="709"/>
        <w:jc w:val="both"/>
        <w:rPr>
          <w:sz w:val="20"/>
          <w:szCs w:val="20"/>
        </w:rPr>
      </w:pPr>
      <w:r w:rsidRPr="00357E6F">
        <w:rPr>
          <w:sz w:val="20"/>
          <w:szCs w:val="20"/>
        </w:rPr>
        <w:t xml:space="preserve">Дисциплина «Иностранный язык» (Немецкий язык) относится к дисциплинам обязательной части Блока 1. </w:t>
      </w:r>
    </w:p>
    <w:p w:rsidR="005101C0" w:rsidRPr="00357E6F" w:rsidRDefault="005101C0" w:rsidP="005101C0">
      <w:pPr>
        <w:tabs>
          <w:tab w:val="left" w:pos="900"/>
        </w:tabs>
        <w:suppressAutoHyphens/>
        <w:spacing w:before="0" w:beforeAutospacing="0" w:after="0" w:afterAutospacing="0"/>
        <w:ind w:firstLine="709"/>
        <w:jc w:val="both"/>
        <w:rPr>
          <w:sz w:val="20"/>
          <w:szCs w:val="20"/>
        </w:rPr>
      </w:pPr>
    </w:p>
    <w:p w:rsidR="005101C0" w:rsidRPr="00357E6F" w:rsidRDefault="005101C0" w:rsidP="005101C0">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5101C0" w:rsidRPr="00357E6F" w:rsidRDefault="005101C0" w:rsidP="005101C0">
      <w:pPr>
        <w:tabs>
          <w:tab w:val="left" w:pos="900"/>
        </w:tabs>
        <w:spacing w:before="0" w:beforeAutospacing="0" w:after="0" w:afterAutospacing="0"/>
        <w:ind w:firstLine="709"/>
        <w:rPr>
          <w:b/>
          <w:sz w:val="20"/>
          <w:szCs w:val="20"/>
        </w:rPr>
      </w:pPr>
      <w:r w:rsidRPr="00357E6F">
        <w:rPr>
          <w:sz w:val="20"/>
          <w:szCs w:val="20"/>
        </w:rPr>
        <w:t>В результате изучения дисциплины обучающийся должен освоить:</w:t>
      </w:r>
    </w:p>
    <w:p w:rsidR="005101C0" w:rsidRPr="00357E6F" w:rsidRDefault="005101C0" w:rsidP="005101C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5101C0" w:rsidRPr="00357E6F" w:rsidRDefault="005101C0" w:rsidP="005101C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5101C0" w:rsidRPr="00357E6F" w:rsidRDefault="005101C0" w:rsidP="005101C0">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4253"/>
      </w:tblGrid>
      <w:tr w:rsidR="005101C0" w:rsidRPr="00357E6F" w:rsidTr="009C1438">
        <w:trPr>
          <w:tblHeader/>
        </w:trPr>
        <w:tc>
          <w:tcPr>
            <w:tcW w:w="2093" w:type="dxa"/>
          </w:tcPr>
          <w:p w:rsidR="005101C0" w:rsidRPr="00357E6F" w:rsidRDefault="005101C0"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685" w:type="dxa"/>
          </w:tcPr>
          <w:p w:rsidR="005101C0" w:rsidRPr="00357E6F" w:rsidRDefault="005101C0"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3" w:type="dxa"/>
          </w:tcPr>
          <w:p w:rsidR="005101C0" w:rsidRPr="00357E6F" w:rsidRDefault="005101C0"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101C0" w:rsidRPr="00357E6F" w:rsidTr="009C1438">
        <w:tc>
          <w:tcPr>
            <w:tcW w:w="2093" w:type="dxa"/>
            <w:vMerge w:val="restart"/>
          </w:tcPr>
          <w:p w:rsidR="005101C0" w:rsidRPr="00357E6F" w:rsidRDefault="005101C0"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357E6F">
              <w:rPr>
                <w:sz w:val="20"/>
                <w:szCs w:val="20"/>
              </w:rPr>
              <w:t>ых</w:t>
            </w:r>
            <w:proofErr w:type="spellEnd"/>
            <w:r w:rsidRPr="00357E6F">
              <w:rPr>
                <w:sz w:val="20"/>
                <w:szCs w:val="20"/>
              </w:rPr>
              <w:t>) языке(ах)</w:t>
            </w:r>
          </w:p>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УК-4.1. Знает: основные современные коммуникативные средства, в том числе на иностранном(</w:t>
            </w:r>
            <w:proofErr w:type="spellStart"/>
            <w:r w:rsidRPr="00357E6F">
              <w:rPr>
                <w:sz w:val="20"/>
                <w:szCs w:val="20"/>
              </w:rPr>
              <w:t>ых</w:t>
            </w:r>
            <w:proofErr w:type="spellEnd"/>
            <w:r w:rsidRPr="00357E6F">
              <w:rPr>
                <w:sz w:val="20"/>
                <w:szCs w:val="20"/>
              </w:rPr>
              <w:t>) языке(ах), используемые в академическом и профессиональном взаимодействии</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t>Знать:</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базовую лексику языка (в объеме 1500-1800 лексических единиц) и терминологию в рамках специальности;</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основные грамматические явления, характерные для базового и продвинутого уровней немецкого языка;</w:t>
            </w:r>
          </w:p>
          <w:p w:rsidR="005101C0" w:rsidRPr="00357E6F" w:rsidRDefault="005101C0" w:rsidP="005101C0">
            <w:pPr>
              <w:numPr>
                <w:ilvl w:val="0"/>
                <w:numId w:val="67"/>
              </w:numPr>
              <w:tabs>
                <w:tab w:val="left" w:pos="247"/>
                <w:tab w:val="left" w:pos="1174"/>
              </w:tabs>
              <w:suppressAutoHyphens/>
              <w:autoSpaceDE w:val="0"/>
              <w:spacing w:before="0" w:beforeAutospacing="0" w:after="0" w:afterAutospacing="0"/>
              <w:ind w:left="0" w:firstLine="67"/>
              <w:jc w:val="both"/>
              <w:rPr>
                <w:sz w:val="20"/>
                <w:szCs w:val="20"/>
              </w:rPr>
            </w:pPr>
            <w:r w:rsidRPr="00357E6F">
              <w:rPr>
                <w:sz w:val="20"/>
                <w:szCs w:val="20"/>
              </w:rPr>
              <w:t xml:space="preserve"> поведенческие модели и сложившуюся картину мира носителей языка.</w:t>
            </w:r>
          </w:p>
        </w:tc>
      </w:tr>
      <w:tr w:rsidR="005101C0" w:rsidRPr="00357E6F" w:rsidTr="009C1438">
        <w:tc>
          <w:tcPr>
            <w:tcW w:w="2093" w:type="dxa"/>
            <w:vMerge/>
          </w:tcPr>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t>Уметь:</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общаться (устно и письменно) на иностранном языке на профессиональные и повседневные темы;</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переводить (со словарем) и аннотировать иностранные тексты профессиональной направленности;</w:t>
            </w:r>
          </w:p>
          <w:p w:rsidR="005101C0" w:rsidRPr="00357E6F" w:rsidRDefault="005101C0" w:rsidP="005101C0">
            <w:pPr>
              <w:numPr>
                <w:ilvl w:val="0"/>
                <w:numId w:val="64"/>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357E6F">
              <w:rPr>
                <w:sz w:val="20"/>
                <w:szCs w:val="20"/>
              </w:rPr>
              <w:t>самостоятельно совершенствовать устную и письменную речь, пополнять словарный запас;</w:t>
            </w:r>
          </w:p>
          <w:p w:rsidR="005101C0" w:rsidRPr="00357E6F" w:rsidRDefault="005101C0" w:rsidP="005101C0">
            <w:pPr>
              <w:numPr>
                <w:ilvl w:val="0"/>
                <w:numId w:val="65"/>
              </w:numPr>
              <w:tabs>
                <w:tab w:val="left" w:pos="252"/>
                <w:tab w:val="left" w:pos="1080"/>
                <w:tab w:val="left" w:pos="1134"/>
              </w:tabs>
              <w:suppressAutoHyphens/>
              <w:autoSpaceDE w:val="0"/>
              <w:spacing w:before="0" w:beforeAutospacing="0" w:after="0" w:afterAutospacing="0"/>
              <w:ind w:left="0" w:firstLine="67"/>
              <w:jc w:val="both"/>
              <w:rPr>
                <w:b/>
                <w:sz w:val="20"/>
                <w:szCs w:val="20"/>
              </w:rPr>
            </w:pPr>
            <w:r w:rsidRPr="00357E6F">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5101C0" w:rsidRPr="00357E6F" w:rsidRDefault="005101C0" w:rsidP="005101C0">
            <w:pPr>
              <w:numPr>
                <w:ilvl w:val="0"/>
                <w:numId w:val="65"/>
              </w:numPr>
              <w:tabs>
                <w:tab w:val="left" w:pos="252"/>
                <w:tab w:val="left" w:pos="1080"/>
                <w:tab w:val="left" w:pos="1134"/>
              </w:tabs>
              <w:suppressAutoHyphens/>
              <w:autoSpaceDE w:val="0"/>
              <w:spacing w:before="0" w:beforeAutospacing="0" w:after="0" w:afterAutospacing="0"/>
              <w:ind w:left="0" w:firstLine="67"/>
              <w:jc w:val="both"/>
              <w:rPr>
                <w:b/>
                <w:sz w:val="20"/>
                <w:szCs w:val="20"/>
              </w:rPr>
            </w:pPr>
            <w:r w:rsidRPr="00357E6F">
              <w:rPr>
                <w:sz w:val="20"/>
                <w:szCs w:val="20"/>
              </w:rPr>
              <w:t xml:space="preserve">устанавливать профессиональные контакты, проявлять толерантность, </w:t>
            </w:r>
            <w:proofErr w:type="spellStart"/>
            <w:r w:rsidRPr="00357E6F">
              <w:rPr>
                <w:sz w:val="20"/>
                <w:szCs w:val="20"/>
              </w:rPr>
              <w:t>эмпатию</w:t>
            </w:r>
            <w:proofErr w:type="spellEnd"/>
            <w:r w:rsidRPr="00357E6F">
              <w:rPr>
                <w:sz w:val="20"/>
                <w:szCs w:val="20"/>
              </w:rPr>
              <w:t xml:space="preserve"> и дружелюбие по отношению к представителям другой культуры.</w:t>
            </w:r>
          </w:p>
        </w:tc>
      </w:tr>
      <w:tr w:rsidR="005101C0" w:rsidRPr="00357E6F" w:rsidTr="009C1438">
        <w:tc>
          <w:tcPr>
            <w:tcW w:w="2093" w:type="dxa"/>
            <w:vMerge/>
          </w:tcPr>
          <w:p w:rsidR="005101C0" w:rsidRPr="00357E6F" w:rsidRDefault="005101C0" w:rsidP="009C1438">
            <w:pPr>
              <w:tabs>
                <w:tab w:val="left" w:pos="1080"/>
              </w:tabs>
              <w:spacing w:before="0" w:beforeAutospacing="0" w:after="0" w:afterAutospacing="0"/>
              <w:rPr>
                <w:b/>
                <w:sz w:val="20"/>
                <w:szCs w:val="20"/>
              </w:rPr>
            </w:pPr>
          </w:p>
        </w:tc>
        <w:tc>
          <w:tcPr>
            <w:tcW w:w="3685" w:type="dxa"/>
          </w:tcPr>
          <w:p w:rsidR="005101C0" w:rsidRPr="00357E6F" w:rsidRDefault="005101C0" w:rsidP="009C1438">
            <w:pPr>
              <w:spacing w:after="0"/>
              <w:rPr>
                <w:sz w:val="20"/>
                <w:szCs w:val="20"/>
              </w:rPr>
            </w:pPr>
            <w:r w:rsidRPr="00357E6F">
              <w:rPr>
                <w:sz w:val="20"/>
                <w:szCs w:val="20"/>
              </w:rPr>
              <w:t xml:space="preserve">УК-4.3. Владеет: системой норм русского литературного и </w:t>
            </w:r>
            <w:r w:rsidRPr="00357E6F">
              <w:rPr>
                <w:sz w:val="20"/>
                <w:szCs w:val="20"/>
              </w:rPr>
              <w:lastRenderedPageBreak/>
              <w:t>иностранного(</w:t>
            </w:r>
            <w:proofErr w:type="spellStart"/>
            <w:r w:rsidRPr="00357E6F">
              <w:rPr>
                <w:sz w:val="20"/>
                <w:szCs w:val="20"/>
              </w:rPr>
              <w:t>ых</w:t>
            </w:r>
            <w:proofErr w:type="spellEnd"/>
            <w:r w:rsidRPr="00357E6F">
              <w:rPr>
                <w:sz w:val="20"/>
                <w:szCs w:val="20"/>
              </w:rPr>
              <w:t>) языка(</w:t>
            </w:r>
            <w:proofErr w:type="spellStart"/>
            <w:r w:rsidRPr="00357E6F">
              <w:rPr>
                <w:sz w:val="20"/>
                <w:szCs w:val="20"/>
              </w:rPr>
              <w:t>ов</w:t>
            </w:r>
            <w:proofErr w:type="spellEnd"/>
            <w:r w:rsidRPr="00357E6F">
              <w:rPr>
                <w:sz w:val="20"/>
                <w:szCs w:val="20"/>
              </w:rPr>
              <w:t>); навыками использования языковых средств для достижения профессиональных целей, ведения деловой переписки</w:t>
            </w:r>
          </w:p>
        </w:tc>
        <w:tc>
          <w:tcPr>
            <w:tcW w:w="4253" w:type="dxa"/>
          </w:tcPr>
          <w:p w:rsidR="005101C0" w:rsidRPr="00357E6F" w:rsidRDefault="005101C0" w:rsidP="009C1438">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sz w:val="20"/>
                <w:szCs w:val="20"/>
              </w:rPr>
            </w:pPr>
            <w:r w:rsidRPr="00357E6F">
              <w:rPr>
                <w:sz w:val="20"/>
                <w:szCs w:val="20"/>
              </w:rPr>
              <w:lastRenderedPageBreak/>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sz w:val="20"/>
                <w:szCs w:val="20"/>
              </w:rPr>
            </w:pPr>
            <w:r w:rsidRPr="00357E6F">
              <w:rPr>
                <w:sz w:val="20"/>
                <w:szCs w:val="20"/>
              </w:rPr>
              <w:t>навыками работы с источниками информации на иностранном языке;</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b/>
                <w:sz w:val="20"/>
                <w:szCs w:val="20"/>
              </w:rPr>
            </w:pPr>
            <w:r w:rsidRPr="00357E6F">
              <w:rPr>
                <w:sz w:val="20"/>
                <w:szCs w:val="20"/>
              </w:rPr>
              <w:t>приемами использования Интернет-технологий для выбора оптимального режима получения информации;</w:t>
            </w:r>
          </w:p>
          <w:p w:rsidR="005101C0" w:rsidRPr="00357E6F" w:rsidRDefault="005101C0" w:rsidP="005101C0">
            <w:pPr>
              <w:numPr>
                <w:ilvl w:val="0"/>
                <w:numId w:val="66"/>
              </w:numPr>
              <w:tabs>
                <w:tab w:val="left" w:pos="247"/>
                <w:tab w:val="left" w:pos="900"/>
                <w:tab w:val="left" w:pos="1174"/>
              </w:tabs>
              <w:suppressAutoHyphens/>
              <w:autoSpaceDE w:val="0"/>
              <w:spacing w:before="0" w:beforeAutospacing="0" w:after="0" w:afterAutospacing="0"/>
              <w:ind w:left="0" w:firstLine="67"/>
              <w:jc w:val="both"/>
              <w:rPr>
                <w:b/>
                <w:sz w:val="20"/>
                <w:szCs w:val="20"/>
              </w:rPr>
            </w:pPr>
            <w:r w:rsidRPr="00357E6F">
              <w:rPr>
                <w:sz w:val="20"/>
                <w:szCs w:val="20"/>
              </w:rPr>
              <w:t>навыками использования исследовательских технологий для выполнения индивидуальных и групповых проектных заданий</w:t>
            </w:r>
          </w:p>
        </w:tc>
      </w:tr>
    </w:tbl>
    <w:p w:rsidR="005101C0" w:rsidRPr="00357E6F" w:rsidRDefault="005101C0" w:rsidP="005101C0">
      <w:pPr>
        <w:tabs>
          <w:tab w:val="left" w:pos="900"/>
          <w:tab w:val="left" w:pos="1134"/>
        </w:tabs>
        <w:suppressAutoHyphens/>
        <w:autoSpaceDE w:val="0"/>
        <w:spacing w:before="0" w:beforeAutospacing="0" w:after="0" w:afterAutospacing="0"/>
        <w:jc w:val="both"/>
        <w:rPr>
          <w:sz w:val="20"/>
          <w:szCs w:val="20"/>
        </w:rPr>
      </w:pPr>
    </w:p>
    <w:p w:rsidR="005101C0"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«Иностранный язык» (Немецкий язык), являются необходимыми для последующего поэтапного формирования компетенций и изучения дисциплин.</w:t>
      </w:r>
    </w:p>
    <w:p w:rsidR="007E0C11" w:rsidRPr="00357E6F" w:rsidRDefault="007E0C11" w:rsidP="005101C0">
      <w:pPr>
        <w:tabs>
          <w:tab w:val="left" w:pos="900"/>
          <w:tab w:val="left" w:pos="1080"/>
        </w:tabs>
        <w:suppressAutoHyphens/>
        <w:spacing w:before="0" w:beforeAutospacing="0" w:after="0" w:afterAutospacing="0"/>
        <w:ind w:firstLine="709"/>
        <w:jc w:val="both"/>
        <w:rPr>
          <w:sz w:val="20"/>
          <w:szCs w:val="20"/>
        </w:rPr>
      </w:pPr>
    </w:p>
    <w:p w:rsidR="005101C0" w:rsidRPr="00357E6F" w:rsidRDefault="005101C0" w:rsidP="005101C0">
      <w:pPr>
        <w:numPr>
          <w:ilvl w:val="0"/>
          <w:numId w:val="68"/>
        </w:numPr>
        <w:tabs>
          <w:tab w:val="left" w:pos="720"/>
          <w:tab w:val="left" w:pos="900"/>
        </w:tabs>
        <w:spacing w:before="0" w:beforeAutospacing="0" w:after="0" w:afterAutospacing="0"/>
        <w:ind w:left="0" w:firstLine="709"/>
        <w:rPr>
          <w:b/>
          <w:sz w:val="20"/>
          <w:szCs w:val="20"/>
        </w:rPr>
      </w:pPr>
      <w:r w:rsidRPr="00357E6F">
        <w:rPr>
          <w:b/>
          <w:sz w:val="20"/>
          <w:szCs w:val="20"/>
        </w:rPr>
        <w:t xml:space="preserve">Объем дисциплины и виды учебной работы </w:t>
      </w:r>
    </w:p>
    <w:p w:rsidR="005101C0" w:rsidRPr="00357E6F" w:rsidRDefault="005101C0" w:rsidP="005101C0">
      <w:pPr>
        <w:tabs>
          <w:tab w:val="left" w:pos="900"/>
        </w:tabs>
        <w:spacing w:before="0" w:beforeAutospacing="0" w:after="0" w:afterAutospacing="0"/>
        <w:rPr>
          <w:b/>
          <w:sz w:val="20"/>
          <w:szCs w:val="20"/>
        </w:rPr>
      </w:pPr>
    </w:p>
    <w:p w:rsidR="005101C0" w:rsidRPr="00357E6F" w:rsidRDefault="005101C0" w:rsidP="005101C0">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5101C0" w:rsidRPr="00357E6F" w:rsidRDefault="005101C0" w:rsidP="005101C0">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5101C0" w:rsidRPr="00357E6F" w:rsidTr="009C1438">
        <w:tc>
          <w:tcPr>
            <w:tcW w:w="889" w:type="dxa"/>
            <w:vMerge w:val="restart"/>
            <w:vAlign w:val="center"/>
          </w:tcPr>
          <w:p w:rsidR="005101C0" w:rsidRPr="00357E6F" w:rsidRDefault="005101C0"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5101C0" w:rsidRPr="00357E6F" w:rsidRDefault="005101C0" w:rsidP="009C1438">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5101C0" w:rsidRPr="00357E6F" w:rsidTr="009C1438">
        <w:tc>
          <w:tcPr>
            <w:tcW w:w="889" w:type="dxa"/>
            <w:vMerge/>
          </w:tcPr>
          <w:p w:rsidR="005101C0" w:rsidRPr="00357E6F" w:rsidRDefault="005101C0" w:rsidP="009C1438">
            <w:pPr>
              <w:tabs>
                <w:tab w:val="left" w:pos="900"/>
              </w:tabs>
              <w:spacing w:before="0" w:beforeAutospacing="0" w:after="0" w:afterAutospacing="0"/>
              <w:rPr>
                <w:b/>
                <w:sz w:val="20"/>
                <w:szCs w:val="20"/>
              </w:rPr>
            </w:pPr>
          </w:p>
        </w:tc>
        <w:tc>
          <w:tcPr>
            <w:tcW w:w="4537" w:type="dxa"/>
            <w:vMerge/>
          </w:tcPr>
          <w:p w:rsidR="005101C0" w:rsidRPr="00357E6F" w:rsidRDefault="005101C0" w:rsidP="009C1438">
            <w:pPr>
              <w:tabs>
                <w:tab w:val="left" w:pos="900"/>
              </w:tabs>
              <w:spacing w:before="0" w:beforeAutospacing="0" w:after="0" w:afterAutospacing="0"/>
              <w:rPr>
                <w:b/>
                <w:sz w:val="20"/>
                <w:szCs w:val="20"/>
              </w:rPr>
            </w:pPr>
          </w:p>
        </w:tc>
        <w:tc>
          <w:tcPr>
            <w:tcW w:w="1620"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Заочная</w:t>
            </w:r>
          </w:p>
        </w:tc>
      </w:tr>
      <w:tr w:rsidR="005101C0" w:rsidRPr="00357E6F" w:rsidTr="009C1438">
        <w:tc>
          <w:tcPr>
            <w:tcW w:w="889" w:type="dxa"/>
            <w:vMerge/>
          </w:tcPr>
          <w:p w:rsidR="005101C0" w:rsidRPr="00357E6F" w:rsidRDefault="005101C0" w:rsidP="009C1438">
            <w:pPr>
              <w:tabs>
                <w:tab w:val="left" w:pos="900"/>
              </w:tabs>
              <w:spacing w:before="0" w:beforeAutospacing="0" w:after="0" w:afterAutospacing="0"/>
              <w:rPr>
                <w:b/>
                <w:sz w:val="20"/>
                <w:szCs w:val="20"/>
              </w:rPr>
            </w:pPr>
          </w:p>
        </w:tc>
        <w:tc>
          <w:tcPr>
            <w:tcW w:w="4537" w:type="dxa"/>
            <w:vMerge/>
          </w:tcPr>
          <w:p w:rsidR="005101C0" w:rsidRPr="00357E6F" w:rsidRDefault="005101C0" w:rsidP="009C1438">
            <w:pPr>
              <w:tabs>
                <w:tab w:val="left" w:pos="900"/>
              </w:tabs>
              <w:spacing w:before="0" w:beforeAutospacing="0" w:after="0" w:afterAutospacing="0"/>
              <w:rPr>
                <w:b/>
                <w:sz w:val="20"/>
                <w:szCs w:val="20"/>
              </w:rPr>
            </w:pPr>
          </w:p>
        </w:tc>
        <w:tc>
          <w:tcPr>
            <w:tcW w:w="72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5101C0" w:rsidRPr="00357E6F" w:rsidRDefault="005101C0"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5101C0" w:rsidRPr="00357E6F" w:rsidRDefault="005101C0"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1</w:t>
            </w:r>
          </w:p>
        </w:tc>
        <w:tc>
          <w:tcPr>
            <w:tcW w:w="4537" w:type="dxa"/>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b/>
                <w:sz w:val="20"/>
                <w:szCs w:val="20"/>
              </w:rPr>
            </w:pPr>
            <w:r w:rsidRPr="00357E6F">
              <w:rPr>
                <w:b/>
                <w:sz w:val="20"/>
                <w:szCs w:val="20"/>
              </w:rPr>
              <w:t>8,2</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4</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4</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2</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4</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семинар-дискуссия, </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tc>
        <w:tc>
          <w:tcPr>
            <w:tcW w:w="900"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tabs>
                <w:tab w:val="left" w:pos="900"/>
              </w:tabs>
              <w:spacing w:before="0" w:beforeAutospacing="0" w:after="0" w:afterAutospacing="0"/>
              <w:jc w:val="center"/>
              <w:rPr>
                <w:b/>
                <w:sz w:val="20"/>
                <w:szCs w:val="20"/>
              </w:rPr>
            </w:pPr>
            <w:r w:rsidRPr="00357E6F">
              <w:rPr>
                <w:sz w:val="20"/>
                <w:szCs w:val="20"/>
              </w:rPr>
              <w:t>8</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tc>
        <w:tc>
          <w:tcPr>
            <w:tcW w:w="933"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tabs>
                <w:tab w:val="left" w:pos="900"/>
              </w:tabs>
              <w:spacing w:before="0" w:beforeAutospacing="0" w:after="0" w:afterAutospacing="0"/>
              <w:jc w:val="center"/>
              <w:rPr>
                <w:b/>
                <w:sz w:val="20"/>
                <w:szCs w:val="20"/>
              </w:rPr>
            </w:pPr>
            <w:r w:rsidRPr="00357E6F">
              <w:rPr>
                <w:sz w:val="20"/>
                <w:szCs w:val="20"/>
              </w:rPr>
              <w:t>8</w:t>
            </w:r>
          </w:p>
        </w:tc>
        <w:tc>
          <w:tcPr>
            <w:tcW w:w="837" w:type="dxa"/>
          </w:tcPr>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rPr>
                <w:sz w:val="20"/>
                <w:szCs w:val="20"/>
              </w:rPr>
            </w:pPr>
          </w:p>
        </w:tc>
        <w:tc>
          <w:tcPr>
            <w:tcW w:w="900" w:type="dxa"/>
          </w:tcPr>
          <w:p w:rsidR="007D1E06" w:rsidRPr="00357E6F" w:rsidRDefault="007D1E06" w:rsidP="007D1E06">
            <w:pPr>
              <w:pStyle w:val="afffd"/>
              <w:suppressAutoHyphens/>
              <w:snapToGrid w:val="0"/>
              <w:jc w:val="center"/>
              <w:rPr>
                <w:sz w:val="20"/>
                <w:szCs w:val="20"/>
              </w:rPr>
            </w:pPr>
            <w:r w:rsidRPr="00357E6F">
              <w:rPr>
                <w:sz w:val="20"/>
                <w:szCs w:val="20"/>
              </w:rPr>
              <w:t>0</w:t>
            </w:r>
          </w:p>
          <w:p w:rsidR="007D1E06" w:rsidRPr="00357E6F" w:rsidRDefault="007D1E06" w:rsidP="007D1E06">
            <w:pPr>
              <w:pStyle w:val="afffd"/>
              <w:suppressAutoHyphens/>
              <w:snapToGrid w:val="0"/>
              <w:jc w:val="center"/>
              <w:rPr>
                <w:sz w:val="20"/>
                <w:szCs w:val="20"/>
              </w:rPr>
            </w:pPr>
            <w:r w:rsidRPr="00357E6F">
              <w:rPr>
                <w:sz w:val="20"/>
                <w:szCs w:val="20"/>
              </w:rPr>
              <w:t>4</w:t>
            </w: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sz w:val="20"/>
                <w:szCs w:val="20"/>
              </w:rPr>
              <w:t>-</w:t>
            </w:r>
          </w:p>
        </w:tc>
        <w:tc>
          <w:tcPr>
            <w:tcW w:w="900" w:type="dxa"/>
          </w:tcPr>
          <w:p w:rsidR="007D1E06" w:rsidRPr="00357E6F" w:rsidRDefault="007D1E06" w:rsidP="007D1E06">
            <w:pPr>
              <w:pStyle w:val="afffd"/>
              <w:suppressAutoHyphens/>
              <w:snapToGrid w:val="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1.2.3</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pStyle w:val="afffd"/>
              <w:suppressAutoHyphens/>
              <w:snapToGrid w:val="0"/>
              <w:jc w:val="center"/>
              <w:rPr>
                <w:sz w:val="20"/>
                <w:szCs w:val="20"/>
              </w:rPr>
            </w:pP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pStyle w:val="afffd"/>
              <w:suppressAutoHyphens/>
              <w:snapToGrid w:val="0"/>
              <w:jc w:val="center"/>
              <w:rPr>
                <w:sz w:val="20"/>
                <w:szCs w:val="20"/>
              </w:rPr>
            </w:pP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w:t>
            </w:r>
          </w:p>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9C1438">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2,2</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2,2</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1.3.1</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33"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2</w:t>
            </w: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1.3.2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933"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r w:rsidRPr="00357E6F">
              <w:rPr>
                <w:sz w:val="20"/>
                <w:szCs w:val="20"/>
              </w:rPr>
              <w:t>0,2</w:t>
            </w:r>
          </w:p>
        </w:tc>
      </w:tr>
      <w:tr w:rsidR="007D1E06" w:rsidRPr="00357E6F" w:rsidTr="008B44E0">
        <w:tc>
          <w:tcPr>
            <w:tcW w:w="889" w:type="dxa"/>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2</w:t>
            </w:r>
          </w:p>
        </w:tc>
        <w:tc>
          <w:tcPr>
            <w:tcW w:w="4537" w:type="dxa"/>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7D1E06" w:rsidRPr="00357E6F" w:rsidRDefault="007D1E06" w:rsidP="007D1E06">
            <w:pPr>
              <w:suppressAutoHyphens/>
              <w:snapToGrid w:val="0"/>
              <w:spacing w:before="0" w:beforeAutospacing="0" w:after="0" w:afterAutospacing="0"/>
              <w:jc w:val="center"/>
              <w:rPr>
                <w:sz w:val="20"/>
                <w:szCs w:val="20"/>
              </w:rPr>
            </w:pPr>
          </w:p>
        </w:tc>
      </w:tr>
      <w:tr w:rsidR="007D1E06" w:rsidRPr="00357E6F" w:rsidTr="009C1438">
        <w:tc>
          <w:tcPr>
            <w:tcW w:w="889" w:type="dxa"/>
          </w:tcPr>
          <w:p w:rsidR="007D1E06" w:rsidRPr="00357E6F" w:rsidRDefault="007D1E06" w:rsidP="007D1E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7D1E06" w:rsidRPr="00357E6F" w:rsidRDefault="007D1E06" w:rsidP="007D1E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78</w:t>
            </w:r>
          </w:p>
        </w:tc>
        <w:tc>
          <w:tcPr>
            <w:tcW w:w="900" w:type="dxa"/>
          </w:tcPr>
          <w:p w:rsidR="007D1E06" w:rsidRPr="00357E6F" w:rsidRDefault="007D1E06" w:rsidP="007D1E06">
            <w:pPr>
              <w:tabs>
                <w:tab w:val="left" w:pos="900"/>
              </w:tabs>
              <w:spacing w:before="0" w:beforeAutospacing="0" w:after="0" w:afterAutospacing="0"/>
              <w:jc w:val="center"/>
              <w:rPr>
                <w:b/>
                <w:sz w:val="20"/>
                <w:szCs w:val="20"/>
              </w:rPr>
            </w:pPr>
          </w:p>
        </w:tc>
        <w:tc>
          <w:tcPr>
            <w:tcW w:w="720" w:type="dxa"/>
          </w:tcPr>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p>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78</w:t>
            </w:r>
          </w:p>
        </w:tc>
        <w:tc>
          <w:tcPr>
            <w:tcW w:w="933" w:type="dxa"/>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jc w:val="center"/>
              <w:rPr>
                <w:sz w:val="20"/>
                <w:szCs w:val="20"/>
              </w:rPr>
            </w:pPr>
          </w:p>
          <w:p w:rsidR="007D1E06" w:rsidRPr="00357E6F" w:rsidRDefault="007D1E06" w:rsidP="007D1E06">
            <w:pPr>
              <w:pStyle w:val="afffd"/>
              <w:suppressAutoHyphens/>
              <w:snapToGrid w:val="0"/>
              <w:jc w:val="center"/>
              <w:rPr>
                <w:b/>
                <w:sz w:val="20"/>
                <w:szCs w:val="20"/>
              </w:rPr>
            </w:pPr>
            <w:r w:rsidRPr="00357E6F">
              <w:rPr>
                <w:sz w:val="20"/>
                <w:szCs w:val="20"/>
              </w:rPr>
              <w:t>93</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tcPr>
          <w:p w:rsidR="007D1E06" w:rsidRPr="00357E6F" w:rsidRDefault="007D1E06" w:rsidP="007D1E06">
            <w:pPr>
              <w:suppressAutoHyphens/>
              <w:spacing w:before="0" w:beforeAutospacing="0" w:after="0" w:afterAutospacing="0"/>
              <w:rPr>
                <w:sz w:val="20"/>
                <w:szCs w:val="20"/>
              </w:rPr>
            </w:pPr>
            <w:r w:rsidRPr="00357E6F">
              <w:rPr>
                <w:sz w:val="20"/>
                <w:szCs w:val="20"/>
              </w:rPr>
              <w:t>2.2</w:t>
            </w:r>
          </w:p>
        </w:tc>
        <w:tc>
          <w:tcPr>
            <w:tcW w:w="4537" w:type="dxa"/>
          </w:tcPr>
          <w:p w:rsidR="007D1E06" w:rsidRPr="00357E6F" w:rsidRDefault="007D1E06" w:rsidP="007D1E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7D1E06" w:rsidRPr="00357E6F" w:rsidRDefault="007D1E06" w:rsidP="007D1E06">
            <w:pPr>
              <w:pStyle w:val="afffd"/>
              <w:suppressAutoHyphens/>
              <w:snapToGrid w:val="0"/>
              <w:jc w:val="center"/>
              <w:rPr>
                <w:b/>
                <w:sz w:val="20"/>
                <w:szCs w:val="20"/>
              </w:rPr>
            </w:pPr>
            <w:r w:rsidRPr="00357E6F">
              <w:rPr>
                <w:b/>
                <w:sz w:val="20"/>
                <w:szCs w:val="20"/>
              </w:rPr>
              <w:t>15,8</w:t>
            </w:r>
          </w:p>
          <w:p w:rsidR="007D1E06" w:rsidRPr="00357E6F" w:rsidRDefault="007D1E06" w:rsidP="007D1E06">
            <w:pPr>
              <w:tabs>
                <w:tab w:val="left" w:pos="900"/>
              </w:tabs>
              <w:spacing w:before="0" w:beforeAutospacing="0" w:after="0" w:afterAutospacing="0"/>
              <w:jc w:val="center"/>
              <w:rPr>
                <w:b/>
                <w:sz w:val="20"/>
                <w:szCs w:val="20"/>
              </w:rPr>
            </w:pP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pStyle w:val="afffd"/>
              <w:suppressAutoHyphens/>
              <w:snapToGrid w:val="0"/>
              <w:jc w:val="center"/>
              <w:rPr>
                <w:b/>
                <w:sz w:val="20"/>
                <w:szCs w:val="20"/>
              </w:rPr>
            </w:pPr>
            <w:r w:rsidRPr="00357E6F">
              <w:rPr>
                <w:b/>
                <w:sz w:val="20"/>
                <w:szCs w:val="20"/>
              </w:rPr>
              <w:t>15,8</w:t>
            </w:r>
          </w:p>
          <w:p w:rsidR="007D1E06" w:rsidRPr="00357E6F" w:rsidRDefault="007D1E06" w:rsidP="007D1E06">
            <w:pPr>
              <w:tabs>
                <w:tab w:val="left" w:pos="900"/>
              </w:tabs>
              <w:spacing w:before="0" w:beforeAutospacing="0" w:after="0" w:afterAutospacing="0"/>
              <w:jc w:val="center"/>
              <w:rPr>
                <w:b/>
                <w:sz w:val="20"/>
                <w:szCs w:val="20"/>
              </w:rPr>
            </w:pPr>
          </w:p>
        </w:tc>
        <w:tc>
          <w:tcPr>
            <w:tcW w:w="933"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837" w:type="dxa"/>
          </w:tcPr>
          <w:p w:rsidR="007D1E06" w:rsidRPr="00357E6F" w:rsidRDefault="007D1E06" w:rsidP="007D1E06">
            <w:pPr>
              <w:pStyle w:val="afffd"/>
              <w:suppressAutoHyphens/>
              <w:snapToGrid w:val="0"/>
              <w:jc w:val="center"/>
              <w:rPr>
                <w:sz w:val="20"/>
                <w:szCs w:val="20"/>
              </w:rPr>
            </w:pPr>
            <w:r w:rsidRPr="00357E6F">
              <w:rPr>
                <w:b/>
                <w:sz w:val="20"/>
                <w:szCs w:val="20"/>
              </w:rPr>
              <w:t>6,8</w:t>
            </w:r>
          </w:p>
        </w:tc>
        <w:tc>
          <w:tcPr>
            <w:tcW w:w="900" w:type="dxa"/>
          </w:tcPr>
          <w:p w:rsidR="007D1E06" w:rsidRPr="00357E6F" w:rsidRDefault="007D1E06" w:rsidP="007D1E06">
            <w:pPr>
              <w:pStyle w:val="afffd"/>
              <w:suppressAutoHyphens/>
              <w:snapToGrid w:val="0"/>
              <w:jc w:val="center"/>
              <w:rPr>
                <w:b/>
                <w:sz w:val="20"/>
                <w:szCs w:val="20"/>
              </w:rPr>
            </w:pPr>
          </w:p>
        </w:tc>
      </w:tr>
      <w:tr w:rsidR="007D1E06" w:rsidRPr="00357E6F" w:rsidTr="008B44E0">
        <w:tc>
          <w:tcPr>
            <w:tcW w:w="889" w:type="dxa"/>
            <w:vMerge w:val="restart"/>
          </w:tcPr>
          <w:p w:rsidR="007D1E06" w:rsidRPr="00357E6F" w:rsidRDefault="007D1E06" w:rsidP="007D1E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7D1E06" w:rsidRPr="00357E6F" w:rsidRDefault="007D1E06" w:rsidP="007D1E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7D1E06" w:rsidRPr="00357E6F" w:rsidRDefault="007D1E06" w:rsidP="007D1E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7D1E06" w:rsidRPr="00357E6F" w:rsidRDefault="007D1E06" w:rsidP="007D1E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7D1E06" w:rsidRPr="00357E6F" w:rsidRDefault="007D1E06" w:rsidP="007D1E06">
            <w:pPr>
              <w:tabs>
                <w:tab w:val="left" w:pos="900"/>
              </w:tabs>
              <w:spacing w:before="0" w:beforeAutospacing="0" w:after="0" w:afterAutospacing="0"/>
              <w:jc w:val="center"/>
              <w:rPr>
                <w:b/>
                <w:sz w:val="20"/>
                <w:szCs w:val="20"/>
              </w:rPr>
            </w:pPr>
          </w:p>
        </w:tc>
        <w:tc>
          <w:tcPr>
            <w:tcW w:w="837" w:type="dxa"/>
            <w:vAlign w:val="center"/>
          </w:tcPr>
          <w:p w:rsidR="007D1E06" w:rsidRPr="00357E6F" w:rsidRDefault="007D1E06" w:rsidP="007D1E06">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r>
      <w:tr w:rsidR="007D1E06" w:rsidRPr="00357E6F" w:rsidTr="008B44E0">
        <w:tc>
          <w:tcPr>
            <w:tcW w:w="889" w:type="dxa"/>
            <w:vMerge/>
          </w:tcPr>
          <w:p w:rsidR="007D1E06" w:rsidRPr="00357E6F" w:rsidRDefault="007D1E06" w:rsidP="007D1E06">
            <w:pPr>
              <w:suppressAutoHyphens/>
              <w:snapToGrid w:val="0"/>
              <w:spacing w:before="0" w:beforeAutospacing="0" w:after="0" w:afterAutospacing="0"/>
              <w:rPr>
                <w:b/>
                <w:sz w:val="20"/>
                <w:szCs w:val="20"/>
              </w:rPr>
            </w:pPr>
          </w:p>
        </w:tc>
        <w:tc>
          <w:tcPr>
            <w:tcW w:w="4537" w:type="dxa"/>
            <w:vMerge/>
          </w:tcPr>
          <w:p w:rsidR="007D1E06" w:rsidRPr="00357E6F" w:rsidRDefault="007D1E06" w:rsidP="007D1E06">
            <w:pPr>
              <w:suppressAutoHyphens/>
              <w:snapToGrid w:val="0"/>
              <w:spacing w:before="0" w:beforeAutospacing="0" w:after="0" w:afterAutospacing="0"/>
              <w:rPr>
                <w:b/>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1E06" w:rsidRPr="00357E6F" w:rsidRDefault="007D1E06" w:rsidP="007D1E06">
            <w:pPr>
              <w:tabs>
                <w:tab w:val="left" w:pos="900"/>
              </w:tabs>
              <w:spacing w:before="0" w:beforeAutospacing="0" w:after="0" w:afterAutospacing="0"/>
              <w:jc w:val="center"/>
              <w:rPr>
                <w:sz w:val="20"/>
                <w:szCs w:val="20"/>
              </w:rPr>
            </w:pPr>
          </w:p>
        </w:tc>
        <w:tc>
          <w:tcPr>
            <w:tcW w:w="720"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7D1E06" w:rsidRPr="00357E6F" w:rsidRDefault="007D1E06" w:rsidP="007D1E06">
            <w:pPr>
              <w:tabs>
                <w:tab w:val="left" w:pos="900"/>
              </w:tabs>
              <w:spacing w:before="0" w:beforeAutospacing="0" w:after="0" w:afterAutospacing="0"/>
              <w:jc w:val="center"/>
              <w:rPr>
                <w:sz w:val="20"/>
                <w:szCs w:val="20"/>
              </w:rPr>
            </w:pPr>
          </w:p>
        </w:tc>
        <w:tc>
          <w:tcPr>
            <w:tcW w:w="837" w:type="dxa"/>
            <w:vAlign w:val="center"/>
          </w:tcPr>
          <w:p w:rsidR="007D1E06" w:rsidRPr="00357E6F" w:rsidRDefault="007D1E06" w:rsidP="007D1E06">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7D1E06" w:rsidRPr="00357E6F" w:rsidRDefault="007D1E06" w:rsidP="007D1E06">
            <w:pPr>
              <w:tabs>
                <w:tab w:val="left" w:pos="900"/>
              </w:tabs>
              <w:spacing w:before="0" w:beforeAutospacing="0" w:after="0" w:afterAutospacing="0"/>
              <w:jc w:val="center"/>
              <w:rPr>
                <w:b/>
                <w:sz w:val="20"/>
                <w:szCs w:val="20"/>
              </w:rPr>
            </w:pPr>
          </w:p>
        </w:tc>
      </w:tr>
      <w:tr w:rsidR="005101C0" w:rsidRPr="00357E6F" w:rsidTr="009C1438">
        <w:tc>
          <w:tcPr>
            <w:tcW w:w="889" w:type="dxa"/>
            <w:vMerge/>
          </w:tcPr>
          <w:p w:rsidR="005101C0" w:rsidRPr="00357E6F" w:rsidRDefault="005101C0" w:rsidP="009C1438">
            <w:pPr>
              <w:suppressAutoHyphens/>
              <w:snapToGrid w:val="0"/>
              <w:spacing w:before="0" w:beforeAutospacing="0" w:after="0" w:afterAutospacing="0"/>
              <w:rPr>
                <w:b/>
                <w:sz w:val="20"/>
                <w:szCs w:val="20"/>
              </w:rPr>
            </w:pPr>
          </w:p>
        </w:tc>
        <w:tc>
          <w:tcPr>
            <w:tcW w:w="4537" w:type="dxa"/>
            <w:vMerge/>
          </w:tcPr>
          <w:p w:rsidR="005101C0" w:rsidRPr="00357E6F" w:rsidRDefault="005101C0" w:rsidP="009C1438">
            <w:pPr>
              <w:suppressAutoHyphens/>
              <w:snapToGrid w:val="0"/>
              <w:spacing w:before="0" w:beforeAutospacing="0" w:after="0" w:afterAutospacing="0"/>
              <w:rPr>
                <w:b/>
                <w:sz w:val="20"/>
                <w:szCs w:val="20"/>
              </w:rPr>
            </w:pPr>
          </w:p>
        </w:tc>
        <w:tc>
          <w:tcPr>
            <w:tcW w:w="5010" w:type="dxa"/>
            <w:gridSpan w:val="6"/>
            <w:vAlign w:val="center"/>
          </w:tcPr>
          <w:p w:rsidR="005101C0" w:rsidRPr="00357E6F" w:rsidRDefault="005101C0" w:rsidP="009C1438">
            <w:pPr>
              <w:tabs>
                <w:tab w:val="left" w:pos="900"/>
              </w:tabs>
              <w:spacing w:before="0" w:beforeAutospacing="0" w:after="0" w:afterAutospacing="0"/>
              <w:jc w:val="center"/>
              <w:rPr>
                <w:sz w:val="20"/>
                <w:szCs w:val="20"/>
              </w:rPr>
            </w:pPr>
            <w:r w:rsidRPr="00357E6F">
              <w:rPr>
                <w:sz w:val="20"/>
                <w:szCs w:val="20"/>
              </w:rPr>
              <w:t>экзамен</w:t>
            </w:r>
          </w:p>
        </w:tc>
      </w:tr>
    </w:tbl>
    <w:p w:rsidR="005101C0" w:rsidRPr="00357E6F" w:rsidRDefault="005101C0" w:rsidP="005101C0">
      <w:pPr>
        <w:spacing w:before="0" w:beforeAutospacing="0" w:after="0" w:afterAutospacing="0"/>
        <w:rPr>
          <w:rFonts w:eastAsia="Times New Roman"/>
          <w:sz w:val="22"/>
          <w:szCs w:val="22"/>
        </w:rPr>
      </w:pP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*____________</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lastRenderedPageBreak/>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5101C0" w:rsidRPr="00357E6F" w:rsidRDefault="005101C0" w:rsidP="005101C0">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5101C0" w:rsidRPr="00357E6F" w:rsidRDefault="005101C0" w:rsidP="005101C0">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5101C0" w:rsidRPr="00357E6F" w:rsidRDefault="005101C0" w:rsidP="005101C0">
      <w:pPr>
        <w:spacing w:before="0" w:beforeAutospacing="0" w:after="0" w:afterAutospacing="0"/>
        <w:ind w:firstLine="680"/>
        <w:rPr>
          <w:b/>
          <w:sz w:val="20"/>
          <w:szCs w:val="20"/>
        </w:rPr>
      </w:pPr>
      <w:r w:rsidRPr="00357E6F">
        <w:rPr>
          <w:b/>
          <w:sz w:val="20"/>
          <w:szCs w:val="20"/>
        </w:rPr>
        <w:t>5.1. Содержание разделов и тем</w:t>
      </w:r>
    </w:p>
    <w:p w:rsidR="005101C0" w:rsidRPr="00357E6F" w:rsidRDefault="005101C0" w:rsidP="005101C0">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30"/>
        <w:gridCol w:w="7261"/>
      </w:tblGrid>
      <w:tr w:rsidR="005101C0" w:rsidRPr="00357E6F" w:rsidTr="009C1438">
        <w:trPr>
          <w:tblHeader/>
        </w:trPr>
        <w:tc>
          <w:tcPr>
            <w:tcW w:w="249" w:type="pct"/>
            <w:vAlign w:val="center"/>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 п/п</w:t>
            </w:r>
          </w:p>
        </w:tc>
        <w:tc>
          <w:tcPr>
            <w:tcW w:w="1038" w:type="pct"/>
            <w:vAlign w:val="center"/>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713" w:type="pct"/>
            <w:vAlign w:val="center"/>
          </w:tcPr>
          <w:p w:rsidR="005101C0" w:rsidRPr="00357E6F" w:rsidRDefault="005101C0" w:rsidP="009C1438">
            <w:pPr>
              <w:spacing w:before="0" w:beforeAutospacing="0" w:after="0" w:afterAutospacing="0"/>
              <w:jc w:val="center"/>
              <w:rPr>
                <w:sz w:val="20"/>
                <w:szCs w:val="20"/>
              </w:rPr>
            </w:pPr>
            <w:r w:rsidRPr="00357E6F">
              <w:rPr>
                <w:sz w:val="20"/>
                <w:szCs w:val="20"/>
              </w:rPr>
              <w:t>Содержание раздела дисциплины</w:t>
            </w:r>
          </w:p>
        </w:tc>
      </w:tr>
      <w:tr w:rsidR="005101C0" w:rsidRPr="00357E6F" w:rsidTr="009C1438">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1</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Введение. Фонетика. Корректировочный курс грамматики и лексики .</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Речевые действия: сообщение информации, запрос информации, коррекция и уточнение информации. Элементарное предложение в немецком языке. </w:t>
            </w:r>
            <w:r w:rsidRPr="00357E6F">
              <w:rPr>
                <w:sz w:val="20"/>
                <w:szCs w:val="20"/>
                <w:lang w:val="ru-RU" w:eastAsia="en-US"/>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5101C0" w:rsidRPr="00357E6F" w:rsidRDefault="005101C0" w:rsidP="009C1438">
            <w:pPr>
              <w:suppressAutoHyphens/>
              <w:spacing w:before="0" w:beforeAutospacing="0" w:after="0" w:afterAutospacing="0"/>
              <w:jc w:val="both"/>
              <w:rPr>
                <w:sz w:val="20"/>
                <w:szCs w:val="20"/>
              </w:rPr>
            </w:pPr>
            <w:proofErr w:type="spellStart"/>
            <w:r w:rsidRPr="00357E6F">
              <w:rPr>
                <w:sz w:val="20"/>
                <w:szCs w:val="20"/>
              </w:rPr>
              <w:t>Лингвокультурная</w:t>
            </w:r>
            <w:proofErr w:type="spellEnd"/>
            <w:r w:rsidRPr="00357E6F">
              <w:rPr>
                <w:sz w:val="20"/>
                <w:szCs w:val="20"/>
              </w:rPr>
              <w:t xml:space="preserve"> компетенция: наиболее распространенные имена собственные, семейные отношения в Германии и Австрии.</w:t>
            </w:r>
          </w:p>
        </w:tc>
      </w:tr>
      <w:tr w:rsidR="005101C0" w:rsidRPr="00357E6F" w:rsidTr="009C1438">
        <w:trPr>
          <w:trHeight w:val="422"/>
        </w:trPr>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2</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Городская культура. Будни и праздники, покупки, одежда.</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357E6F">
              <w:rPr>
                <w:sz w:val="20"/>
                <w:szCs w:val="20"/>
                <w:lang w:val="ru-RU" w:eastAsia="en-US"/>
              </w:rPr>
              <w:t>должествования</w:t>
            </w:r>
            <w:proofErr w:type="spellEnd"/>
            <w:r w:rsidRPr="00357E6F">
              <w:rPr>
                <w:sz w:val="20"/>
                <w:szCs w:val="20"/>
                <w:lang w:val="ru-RU" w:eastAsia="en-US"/>
              </w:rPr>
              <w:t>, выражение собственных намерений и предпочтений, запрос о намерениях и предпочтениях собеседника; привлечение внимания, обращение.</w:t>
            </w:r>
          </w:p>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5101C0" w:rsidRPr="00357E6F" w:rsidRDefault="005101C0" w:rsidP="009C1438">
            <w:pPr>
              <w:suppressAutoHyphens/>
              <w:spacing w:before="0" w:beforeAutospacing="0" w:after="0" w:afterAutospacing="0"/>
              <w:jc w:val="both"/>
              <w:rPr>
                <w:sz w:val="20"/>
                <w:szCs w:val="20"/>
              </w:rPr>
            </w:pPr>
            <w:proofErr w:type="spellStart"/>
            <w:r w:rsidRPr="00357E6F">
              <w:rPr>
                <w:sz w:val="20"/>
                <w:szCs w:val="20"/>
              </w:rPr>
              <w:t>Аудирование</w:t>
            </w:r>
            <w:proofErr w:type="spellEnd"/>
            <w:r w:rsidRPr="00357E6F">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357E6F">
              <w:rPr>
                <w:sz w:val="20"/>
                <w:szCs w:val="20"/>
              </w:rPr>
              <w:t>Лингвокультурная</w:t>
            </w:r>
            <w:proofErr w:type="spellEnd"/>
            <w:r w:rsidRPr="00357E6F">
              <w:rPr>
                <w:sz w:val="20"/>
                <w:szCs w:val="20"/>
              </w:rPr>
              <w:t xml:space="preserve"> компетенция: немецкие города, городской транспорт, речевой этикет, наиболее распространенные блюда национальной кухни.</w:t>
            </w:r>
          </w:p>
        </w:tc>
      </w:tr>
      <w:tr w:rsidR="005101C0" w:rsidRPr="00357E6F" w:rsidTr="009C1438">
        <w:trPr>
          <w:trHeight w:val="422"/>
        </w:trPr>
        <w:tc>
          <w:tcPr>
            <w:tcW w:w="249" w:type="pct"/>
          </w:tcPr>
          <w:p w:rsidR="005101C0" w:rsidRPr="00357E6F" w:rsidRDefault="005101C0" w:rsidP="009C1438">
            <w:pPr>
              <w:suppressAutoHyphens/>
              <w:spacing w:before="0" w:beforeAutospacing="0" w:after="0" w:afterAutospacing="0"/>
              <w:jc w:val="center"/>
              <w:rPr>
                <w:sz w:val="20"/>
                <w:szCs w:val="20"/>
              </w:rPr>
            </w:pPr>
            <w:r w:rsidRPr="00357E6F">
              <w:rPr>
                <w:sz w:val="20"/>
                <w:szCs w:val="20"/>
              </w:rPr>
              <w:t>3</w:t>
            </w:r>
          </w:p>
        </w:tc>
        <w:tc>
          <w:tcPr>
            <w:tcW w:w="1038" w:type="pct"/>
          </w:tcPr>
          <w:p w:rsidR="005101C0" w:rsidRPr="00357E6F" w:rsidRDefault="005101C0" w:rsidP="009C1438">
            <w:pPr>
              <w:spacing w:before="0" w:beforeAutospacing="0" w:after="0" w:afterAutospacing="0"/>
              <w:rPr>
                <w:sz w:val="20"/>
                <w:szCs w:val="20"/>
              </w:rPr>
            </w:pPr>
            <w:r w:rsidRPr="00357E6F">
              <w:rPr>
                <w:sz w:val="20"/>
                <w:szCs w:val="20"/>
              </w:rPr>
              <w:t>Городская культура. Здоровье, окружающая среда, учеба, досуг.</w:t>
            </w:r>
          </w:p>
        </w:tc>
        <w:tc>
          <w:tcPr>
            <w:tcW w:w="3713" w:type="pct"/>
          </w:tcPr>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5101C0" w:rsidRPr="00357E6F" w:rsidRDefault="005101C0" w:rsidP="009C1438">
            <w:pPr>
              <w:pStyle w:val="TextBody"/>
              <w:spacing w:after="0"/>
              <w:jc w:val="both"/>
              <w:rPr>
                <w:sz w:val="20"/>
                <w:szCs w:val="20"/>
                <w:lang w:val="ru-RU" w:eastAsia="en-US"/>
              </w:rPr>
            </w:pPr>
            <w:r w:rsidRPr="00357E6F">
              <w:rPr>
                <w:sz w:val="20"/>
                <w:szCs w:val="20"/>
                <w:lang w:val="ru-RU" w:eastAsia="en-US"/>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5101C0" w:rsidRPr="00357E6F" w:rsidRDefault="005101C0" w:rsidP="009C1438">
            <w:pPr>
              <w:spacing w:before="0" w:beforeAutospacing="0" w:after="0" w:afterAutospacing="0"/>
              <w:jc w:val="both"/>
              <w:rPr>
                <w:sz w:val="20"/>
                <w:szCs w:val="20"/>
              </w:rPr>
            </w:pPr>
            <w:proofErr w:type="spellStart"/>
            <w:r w:rsidRPr="00357E6F">
              <w:rPr>
                <w:sz w:val="20"/>
                <w:szCs w:val="20"/>
              </w:rPr>
              <w:t>Аудирование</w:t>
            </w:r>
            <w:proofErr w:type="spellEnd"/>
            <w:r w:rsidRPr="00357E6F">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357E6F">
              <w:rPr>
                <w:sz w:val="20"/>
                <w:szCs w:val="20"/>
              </w:rPr>
              <w:t>Лингвокультурная</w:t>
            </w:r>
            <w:proofErr w:type="spellEnd"/>
            <w:r w:rsidRPr="00357E6F">
              <w:rPr>
                <w:sz w:val="20"/>
                <w:szCs w:val="20"/>
              </w:rPr>
              <w:t xml:space="preserve"> компетенция: система охраны здоровья в Германии и Австрии.</w:t>
            </w:r>
          </w:p>
        </w:tc>
      </w:tr>
    </w:tbl>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5101C0" w:rsidRPr="00357E6F" w:rsidRDefault="005101C0" w:rsidP="005101C0">
      <w:pPr>
        <w:spacing w:before="0" w:beforeAutospacing="0" w:after="0" w:afterAutospacing="0"/>
        <w:ind w:firstLine="720"/>
        <w:rPr>
          <w:b/>
          <w:sz w:val="20"/>
          <w:szCs w:val="20"/>
        </w:rPr>
      </w:pPr>
      <w:r w:rsidRPr="00357E6F">
        <w:rPr>
          <w:b/>
          <w:sz w:val="20"/>
          <w:szCs w:val="20"/>
        </w:rPr>
        <w:t>5.2.1 Темы лекций</w:t>
      </w: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 и лексики</w:t>
      </w:r>
      <w:r w:rsidRPr="00357E6F">
        <w:rPr>
          <w:b/>
          <w:iCs/>
          <w:sz w:val="20"/>
          <w:szCs w:val="20"/>
        </w:rPr>
        <w:t>»</w:t>
      </w:r>
    </w:p>
    <w:p w:rsidR="005101C0" w:rsidRPr="00357E6F" w:rsidRDefault="005101C0" w:rsidP="005101C0">
      <w:pPr>
        <w:spacing w:before="0" w:beforeAutospacing="0" w:after="0" w:afterAutospacing="0"/>
        <w:ind w:firstLine="720"/>
        <w:rPr>
          <w:b/>
          <w:sz w:val="20"/>
          <w:szCs w:val="20"/>
        </w:rPr>
      </w:pPr>
      <w:r w:rsidRPr="00357E6F">
        <w:rPr>
          <w:sz w:val="20"/>
          <w:szCs w:val="20"/>
        </w:rPr>
        <w:t>1.Лингвистические знания и навыки: формирование и развитие лексических навыков</w:t>
      </w:r>
    </w:p>
    <w:p w:rsidR="005101C0" w:rsidRPr="00357E6F" w:rsidRDefault="005101C0" w:rsidP="005101C0">
      <w:pPr>
        <w:spacing w:before="0" w:beforeAutospacing="0" w:after="0" w:afterAutospacing="0"/>
        <w:ind w:firstLine="720"/>
        <w:rPr>
          <w:b/>
          <w:sz w:val="20"/>
          <w:szCs w:val="20"/>
        </w:rPr>
      </w:pP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lastRenderedPageBreak/>
        <w:t>1.Речевые умения: диалогическая речь, монологическая речь репродуктивного и продуктивного плана</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t xml:space="preserve">2. Речевые действия: сообщение информации, выражение и отрицания способности/неспособности, необходимости, </w:t>
      </w:r>
      <w:proofErr w:type="spellStart"/>
      <w:r w:rsidRPr="00357E6F">
        <w:rPr>
          <w:sz w:val="20"/>
          <w:szCs w:val="20"/>
          <w:lang w:eastAsia="en-US"/>
        </w:rPr>
        <w:t>должествования</w:t>
      </w:r>
      <w:proofErr w:type="spellEnd"/>
      <w:r w:rsidRPr="00357E6F">
        <w:rPr>
          <w:sz w:val="20"/>
          <w:szCs w:val="20"/>
          <w:lang w:eastAsia="en-US"/>
        </w:rPr>
        <w:t>, выражение собственных намерений и предпочтений</w:t>
      </w:r>
    </w:p>
    <w:p w:rsidR="005101C0" w:rsidRPr="00357E6F" w:rsidRDefault="005101C0" w:rsidP="005101C0">
      <w:pPr>
        <w:spacing w:before="0" w:beforeAutospacing="0" w:after="0" w:afterAutospacing="0"/>
        <w:ind w:firstLine="720"/>
        <w:rPr>
          <w:b/>
          <w:sz w:val="20"/>
          <w:szCs w:val="20"/>
        </w:rPr>
      </w:pPr>
    </w:p>
    <w:p w:rsidR="005101C0" w:rsidRPr="00357E6F" w:rsidRDefault="005101C0" w:rsidP="005101C0">
      <w:pPr>
        <w:spacing w:before="0" w:beforeAutospacing="0" w:after="0" w:afterAutospacing="0"/>
        <w:ind w:firstLine="720"/>
        <w:rPr>
          <w:b/>
          <w:iCs/>
          <w:sz w:val="20"/>
          <w:szCs w:val="20"/>
        </w:rPr>
      </w:pPr>
      <w:r w:rsidRPr="00357E6F">
        <w:rPr>
          <w:b/>
          <w:sz w:val="20"/>
          <w:szCs w:val="20"/>
        </w:rPr>
        <w:t xml:space="preserve">Раздел 3 </w:t>
      </w:r>
      <w:r w:rsidRPr="00357E6F">
        <w:rPr>
          <w:b/>
          <w:iCs/>
          <w:sz w:val="20"/>
          <w:szCs w:val="20"/>
        </w:rPr>
        <w:t>«</w:t>
      </w:r>
      <w:r w:rsidRPr="00357E6F">
        <w:rPr>
          <w:b/>
          <w:sz w:val="20"/>
          <w:szCs w:val="20"/>
        </w:rPr>
        <w:t>Городская культура. Здоровье, окружающая среда, учеба, досуг</w:t>
      </w:r>
      <w:r w:rsidRPr="00357E6F">
        <w:rPr>
          <w:b/>
          <w:iCs/>
          <w:sz w:val="20"/>
          <w:szCs w:val="20"/>
        </w:rPr>
        <w:t>»</w:t>
      </w:r>
    </w:p>
    <w:p w:rsidR="005101C0" w:rsidRPr="00357E6F" w:rsidRDefault="005101C0" w:rsidP="005101C0">
      <w:pPr>
        <w:spacing w:before="0" w:beforeAutospacing="0" w:after="0" w:afterAutospacing="0"/>
        <w:ind w:firstLine="720"/>
        <w:rPr>
          <w:sz w:val="20"/>
          <w:szCs w:val="20"/>
          <w:lang w:eastAsia="en-US"/>
        </w:rPr>
      </w:pPr>
      <w:r w:rsidRPr="00357E6F">
        <w:rPr>
          <w:sz w:val="20"/>
          <w:szCs w:val="20"/>
          <w:lang w:eastAsia="en-US"/>
        </w:rPr>
        <w:t>1. Речевые умения: диалогическая речь, монологическая речь репродуктивного и продуктивного плана</w:t>
      </w:r>
    </w:p>
    <w:p w:rsidR="005101C0" w:rsidRPr="00357E6F" w:rsidRDefault="005101C0" w:rsidP="005101C0">
      <w:pPr>
        <w:pStyle w:val="TextBody"/>
        <w:spacing w:after="0"/>
        <w:ind w:firstLine="720"/>
        <w:jc w:val="both"/>
        <w:rPr>
          <w:sz w:val="20"/>
          <w:szCs w:val="20"/>
          <w:lang w:val="ru-RU" w:eastAsia="en-US"/>
        </w:rPr>
      </w:pPr>
      <w:r w:rsidRPr="00357E6F">
        <w:rPr>
          <w:sz w:val="20"/>
          <w:szCs w:val="20"/>
          <w:lang w:val="ru-RU"/>
        </w:rPr>
        <w:t>2</w:t>
      </w:r>
      <w:r w:rsidRPr="00357E6F">
        <w:rPr>
          <w:b/>
          <w:sz w:val="20"/>
          <w:szCs w:val="20"/>
          <w:lang w:val="ru-RU"/>
        </w:rPr>
        <w:t>.</w:t>
      </w:r>
      <w:r w:rsidRPr="00357E6F">
        <w:rPr>
          <w:sz w:val="20"/>
          <w:szCs w:val="20"/>
          <w:lang w:val="ru-RU" w:eastAsia="en-US"/>
        </w:rPr>
        <w:t xml:space="preserve"> Речевые действия: сообщение информации, запрос информации; выражение эмоциональной оценки события.</w:t>
      </w:r>
    </w:p>
    <w:p w:rsidR="005101C0" w:rsidRPr="00357E6F" w:rsidRDefault="005101C0" w:rsidP="005101C0">
      <w:pPr>
        <w:suppressAutoHyphens/>
        <w:spacing w:before="0" w:beforeAutospacing="0" w:after="0" w:afterAutospacing="0"/>
        <w:ind w:firstLine="720"/>
        <w:jc w:val="both"/>
        <w:rPr>
          <w:b/>
          <w:sz w:val="20"/>
          <w:szCs w:val="20"/>
        </w:rPr>
      </w:pPr>
    </w:p>
    <w:p w:rsidR="005101C0" w:rsidRPr="00357E6F" w:rsidRDefault="005101C0" w:rsidP="005101C0">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5101C0" w:rsidRPr="00357E6F" w:rsidRDefault="005101C0" w:rsidP="005101C0">
      <w:pPr>
        <w:tabs>
          <w:tab w:val="left" w:pos="1100"/>
          <w:tab w:val="left" w:pos="1620"/>
        </w:tab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Введение. Фонетика. Корректировочный курс грамматики</w:t>
      </w:r>
      <w:r w:rsidRPr="00357E6F">
        <w:rPr>
          <w:b/>
          <w:iCs/>
          <w:sz w:val="20"/>
          <w:szCs w:val="20"/>
        </w:rPr>
        <w:t xml:space="preserve">» </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 xml:space="preserve">Представьтесь и расскажите о себе </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своей семье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Представьте аудитории своего друга</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об одном из членов своей семьи</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5 вопросов к товарищу, чтобы он рассказал о себе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Напишите небольшое письмо о себе</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Опишите семейную фотографию</w:t>
      </w:r>
    </w:p>
    <w:p w:rsidR="005101C0" w:rsidRPr="00357E6F" w:rsidRDefault="005101C0" w:rsidP="005101C0">
      <w:pPr>
        <w:numPr>
          <w:ilvl w:val="0"/>
          <w:numId w:val="69"/>
        </w:numPr>
        <w:tabs>
          <w:tab w:val="left" w:pos="540"/>
          <w:tab w:val="left" w:pos="1100"/>
        </w:tabs>
        <w:suppressAutoHyphens/>
        <w:spacing w:before="0" w:beforeAutospacing="0" w:after="0" w:afterAutospacing="0"/>
        <w:ind w:left="0" w:firstLine="720"/>
        <w:jc w:val="both"/>
        <w:rPr>
          <w:bCs/>
          <w:sz w:val="20"/>
          <w:szCs w:val="20"/>
        </w:rPr>
      </w:pPr>
      <w:r w:rsidRPr="00357E6F">
        <w:rPr>
          <w:bCs/>
          <w:sz w:val="20"/>
          <w:szCs w:val="20"/>
        </w:rPr>
        <w:t>Составьте 5 вопросов товарищу о его семье</w:t>
      </w:r>
    </w:p>
    <w:p w:rsidR="005101C0" w:rsidRPr="00357E6F" w:rsidRDefault="005101C0" w:rsidP="005101C0">
      <w:pPr>
        <w:numPr>
          <w:ilvl w:val="0"/>
          <w:numId w:val="69"/>
        </w:numPr>
        <w:tabs>
          <w:tab w:val="left" w:pos="540"/>
          <w:tab w:val="left" w:pos="1080"/>
        </w:tabs>
        <w:suppressAutoHyphens/>
        <w:spacing w:before="0" w:beforeAutospacing="0" w:after="0" w:afterAutospacing="0"/>
        <w:ind w:left="0" w:firstLine="720"/>
        <w:jc w:val="both"/>
        <w:rPr>
          <w:bCs/>
          <w:sz w:val="20"/>
          <w:szCs w:val="20"/>
        </w:rPr>
      </w:pPr>
      <w:r w:rsidRPr="00357E6F">
        <w:rPr>
          <w:bCs/>
          <w:sz w:val="20"/>
          <w:szCs w:val="20"/>
        </w:rPr>
        <w:t>Опишите свою комнату</w:t>
      </w:r>
    </w:p>
    <w:p w:rsidR="005101C0" w:rsidRPr="00357E6F" w:rsidRDefault="005101C0" w:rsidP="005101C0">
      <w:pPr>
        <w:numPr>
          <w:ilvl w:val="0"/>
          <w:numId w:val="69"/>
        </w:numPr>
        <w:tabs>
          <w:tab w:val="left" w:pos="540"/>
          <w:tab w:val="left" w:pos="1080"/>
        </w:tabs>
        <w:suppressAutoHyphens/>
        <w:spacing w:before="0" w:beforeAutospacing="0" w:after="0" w:afterAutospacing="0"/>
        <w:ind w:left="0" w:firstLine="720"/>
        <w:jc w:val="both"/>
        <w:rPr>
          <w:bCs/>
          <w:sz w:val="20"/>
          <w:szCs w:val="20"/>
        </w:rPr>
      </w:pPr>
      <w:r w:rsidRPr="00357E6F">
        <w:rPr>
          <w:bCs/>
          <w:sz w:val="20"/>
          <w:szCs w:val="20"/>
        </w:rPr>
        <w:t>Опишите аудиторию</w:t>
      </w:r>
    </w:p>
    <w:p w:rsidR="005101C0" w:rsidRPr="00357E6F" w:rsidRDefault="005101C0" w:rsidP="005101C0">
      <w:pPr>
        <w:tabs>
          <w:tab w:val="left" w:pos="1080"/>
          <w:tab w:val="left" w:pos="1134"/>
        </w:tabs>
        <w:suppressAutoHyphens/>
        <w:spacing w:before="0" w:beforeAutospacing="0" w:after="0" w:afterAutospacing="0"/>
        <w:ind w:firstLine="720"/>
        <w:jc w:val="both"/>
        <w:rPr>
          <w:sz w:val="20"/>
          <w:szCs w:val="20"/>
        </w:rPr>
      </w:pPr>
    </w:p>
    <w:p w:rsidR="005101C0" w:rsidRPr="00357E6F" w:rsidRDefault="005101C0" w:rsidP="005101C0">
      <w:pPr>
        <w:tabs>
          <w:tab w:val="left" w:pos="110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месте (событии), которое Вы хотели бы посетить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событии (месте), которое Вы не смогли посетить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том, куда Вы любите ходить в свободное время</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друга и его планах на выходные</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друзей о том, как они предпочитают проводить свободное время</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Напишите список пожеланий на этот год</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том, какой фильм Вы хотите посмотреть и почему</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 городских парках</w:t>
      </w:r>
    </w:p>
    <w:p w:rsidR="005101C0" w:rsidRPr="00357E6F" w:rsidRDefault="005101C0" w:rsidP="005101C0">
      <w:pPr>
        <w:numPr>
          <w:ilvl w:val="0"/>
          <w:numId w:val="70"/>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 том, как люди в Вашем городе предпочитают проводить свободное время</w:t>
      </w:r>
    </w:p>
    <w:p w:rsidR="005101C0" w:rsidRPr="00357E6F" w:rsidRDefault="005101C0" w:rsidP="005101C0">
      <w:pPr>
        <w:suppressAutoHyphens/>
        <w:spacing w:before="0" w:beforeAutospacing="0" w:after="0" w:afterAutospacing="0"/>
        <w:ind w:firstLine="720"/>
        <w:jc w:val="both"/>
        <w:rPr>
          <w:bCs/>
          <w:sz w:val="20"/>
          <w:szCs w:val="20"/>
        </w:rPr>
      </w:pPr>
      <w:r w:rsidRPr="00357E6F">
        <w:rPr>
          <w:bCs/>
          <w:sz w:val="20"/>
          <w:szCs w:val="20"/>
        </w:rPr>
        <w:t>10. Подготовьте сообщение о том, как обычно проводят свободное время англичане и американцы</w:t>
      </w:r>
    </w:p>
    <w:p w:rsidR="005101C0" w:rsidRPr="00357E6F" w:rsidRDefault="005101C0" w:rsidP="005101C0">
      <w:pPr>
        <w:spacing w:before="0" w:beforeAutospacing="0" w:after="0" w:afterAutospacing="0"/>
        <w:ind w:firstLine="720"/>
        <w:jc w:val="both"/>
        <w:rPr>
          <w:b/>
          <w:bCs/>
          <w:iCs/>
          <w:sz w:val="20"/>
          <w:szCs w:val="20"/>
        </w:rPr>
      </w:pPr>
    </w:p>
    <w:p w:rsidR="005101C0" w:rsidRPr="00357E6F" w:rsidRDefault="005101C0" w:rsidP="005101C0">
      <w:pPr>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lang w:eastAsia="en-US"/>
        </w:rPr>
        <w:t>Городская культура. Здоровье, окружающая среда, учеба, досуг</w:t>
      </w:r>
      <w:r w:rsidRPr="00357E6F">
        <w:rPr>
          <w:b/>
          <w:iCs/>
          <w:sz w:val="20"/>
          <w:szCs w:val="20"/>
        </w:rPr>
        <w:t>»</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свое самочувствие</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как себя чувствует простудившийся человек</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заболевшего друга о его самочувствии</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Расспросите врача о том, как укрепить свое здоровье</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несколько советов по выздоровлению для заболевшего товарища</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Опишите свой последний визит к врачу</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Сформулируйте свое отношение к «здоровому образу жизни»</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Расскажите о своих спортивных предпочтениях</w:t>
      </w:r>
    </w:p>
    <w:p w:rsidR="005101C0" w:rsidRPr="00357E6F" w:rsidRDefault="005101C0" w:rsidP="005101C0">
      <w:pPr>
        <w:numPr>
          <w:ilvl w:val="0"/>
          <w:numId w:val="71"/>
        </w:numPr>
        <w:tabs>
          <w:tab w:val="left" w:pos="1100"/>
        </w:tabs>
        <w:suppressAutoHyphens/>
        <w:spacing w:before="0" w:beforeAutospacing="0" w:after="0" w:afterAutospacing="0"/>
        <w:ind w:left="0" w:firstLine="720"/>
        <w:jc w:val="both"/>
        <w:rPr>
          <w:bCs/>
          <w:sz w:val="20"/>
          <w:szCs w:val="20"/>
        </w:rPr>
      </w:pPr>
      <w:r w:rsidRPr="00357E6F">
        <w:rPr>
          <w:bCs/>
          <w:sz w:val="20"/>
          <w:szCs w:val="20"/>
        </w:rPr>
        <w:t>Подготовьте сообщение об экологических проблемах вашего города</w:t>
      </w:r>
    </w:p>
    <w:p w:rsidR="005101C0" w:rsidRPr="00357E6F" w:rsidRDefault="005101C0" w:rsidP="005101C0">
      <w:pPr>
        <w:tabs>
          <w:tab w:val="left" w:pos="1080"/>
        </w:tabs>
        <w:suppressAutoHyphens/>
        <w:spacing w:before="0" w:beforeAutospacing="0" w:after="0" w:afterAutospacing="0"/>
        <w:ind w:firstLine="720"/>
        <w:jc w:val="both"/>
        <w:rPr>
          <w:sz w:val="20"/>
          <w:szCs w:val="20"/>
        </w:rPr>
      </w:pPr>
      <w:r w:rsidRPr="00357E6F">
        <w:rPr>
          <w:bCs/>
          <w:sz w:val="20"/>
          <w:szCs w:val="20"/>
        </w:rPr>
        <w:t xml:space="preserve">10.  Расскажите о </w:t>
      </w:r>
      <w:r w:rsidRPr="00357E6F">
        <w:rPr>
          <w:bCs/>
          <w:sz w:val="20"/>
          <w:szCs w:val="20"/>
          <w:lang w:val="en-US"/>
        </w:rPr>
        <w:t>Green</w:t>
      </w:r>
      <w:r w:rsidRPr="00357E6F">
        <w:rPr>
          <w:bCs/>
          <w:sz w:val="20"/>
          <w:szCs w:val="20"/>
        </w:rPr>
        <w:t xml:space="preserve"> </w:t>
      </w:r>
      <w:r w:rsidRPr="00357E6F">
        <w:rPr>
          <w:bCs/>
          <w:sz w:val="20"/>
          <w:szCs w:val="20"/>
          <w:lang w:val="en-US"/>
        </w:rPr>
        <w:t>peace</w:t>
      </w:r>
    </w:p>
    <w:p w:rsidR="005101C0" w:rsidRPr="00357E6F" w:rsidRDefault="005101C0" w:rsidP="005101C0">
      <w:pPr>
        <w:spacing w:before="0" w:beforeAutospacing="0" w:after="0" w:afterAutospacing="0"/>
        <w:rPr>
          <w:b/>
          <w:sz w:val="20"/>
          <w:szCs w:val="20"/>
        </w:rPr>
      </w:pPr>
    </w:p>
    <w:p w:rsidR="005101C0" w:rsidRPr="00357E6F" w:rsidRDefault="005101C0" w:rsidP="005101C0">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7D1E06">
        <w:rPr>
          <w:b/>
          <w:sz w:val="20"/>
          <w:szCs w:val="20"/>
        </w:rPr>
        <w:t xml:space="preserve"> очной и</w:t>
      </w:r>
      <w:r w:rsidRPr="00357E6F">
        <w:rPr>
          <w:b/>
          <w:sz w:val="20"/>
          <w:szCs w:val="20"/>
        </w:rPr>
        <w:t xml:space="preserve"> очно-заочной форме</w:t>
      </w:r>
    </w:p>
    <w:p w:rsidR="005101C0" w:rsidRPr="00357E6F" w:rsidRDefault="005101C0" w:rsidP="005101C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1C0" w:rsidRPr="00357E6F" w:rsidTr="009C1438">
        <w:trPr>
          <w:trHeight w:val="190"/>
          <w:tblHeader/>
        </w:trPr>
        <w:tc>
          <w:tcPr>
            <w:tcW w:w="0" w:type="auto"/>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101C0" w:rsidRPr="00357E6F" w:rsidTr="009C1438">
        <w:trPr>
          <w:trHeight w:val="577"/>
          <w:tblHeader/>
        </w:trPr>
        <w:tc>
          <w:tcPr>
            <w:tcW w:w="0" w:type="auto"/>
            <w:vMerge/>
          </w:tcPr>
          <w:p w:rsidR="005101C0" w:rsidRPr="00357E6F" w:rsidRDefault="005101C0" w:rsidP="009C1438">
            <w:pPr>
              <w:spacing w:before="0" w:beforeAutospacing="0" w:after="0" w:afterAutospacing="0"/>
              <w:jc w:val="center"/>
              <w:rPr>
                <w:rFonts w:eastAsia="Times New Roman"/>
                <w:sz w:val="20"/>
                <w:szCs w:val="20"/>
              </w:rPr>
            </w:pPr>
          </w:p>
        </w:tc>
        <w:tc>
          <w:tcPr>
            <w:tcW w:w="3177"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rPr>
          <w:trHeight w:val="171"/>
          <w:tblHeader/>
        </w:trPr>
        <w:tc>
          <w:tcPr>
            <w:tcW w:w="0" w:type="auto"/>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5101C0" w:rsidRPr="00357E6F" w:rsidRDefault="005101C0"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rPr>
          <w:trHeight w:val="337"/>
        </w:trPr>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w:t>
            </w:r>
            <w:r w:rsidRPr="00357E6F">
              <w:rPr>
                <w:rFonts w:eastAsia="Times New Roman"/>
                <w:b/>
                <w:sz w:val="20"/>
                <w:szCs w:val="20"/>
                <w:lang w:val="en-US"/>
              </w:rPr>
              <w:t xml:space="preserve"> (</w:t>
            </w:r>
            <w:r w:rsidRPr="00357E6F">
              <w:rPr>
                <w:rFonts w:eastAsia="Times New Roman"/>
                <w:b/>
                <w:sz w:val="20"/>
                <w:szCs w:val="20"/>
              </w:rPr>
              <w:t>экзамен)</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5101C0" w:rsidRPr="00357E6F" w:rsidTr="009C1438">
        <w:trPr>
          <w:trHeight w:val="160"/>
        </w:trPr>
        <w:tc>
          <w:tcPr>
            <w:tcW w:w="0" w:type="auto"/>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5101C0" w:rsidRPr="00357E6F" w:rsidRDefault="005101C0" w:rsidP="005101C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7D1E06">
        <w:rPr>
          <w:i/>
          <w:sz w:val="20"/>
          <w:szCs w:val="20"/>
        </w:rPr>
        <w:t xml:space="preserve"> очной и</w:t>
      </w:r>
      <w:r w:rsidRPr="00357E6F">
        <w:rPr>
          <w:i/>
          <w:sz w:val="20"/>
          <w:szCs w:val="20"/>
        </w:rPr>
        <w:t xml:space="preserve"> очно-заочной форме - 44%</w:t>
      </w:r>
    </w:p>
    <w:p w:rsidR="005101C0" w:rsidRPr="00357E6F" w:rsidRDefault="005101C0" w:rsidP="005101C0">
      <w:pPr>
        <w:spacing w:before="0" w:beforeAutospacing="0" w:after="0" w:afterAutospacing="0"/>
        <w:rPr>
          <w:b/>
          <w:sz w:val="20"/>
          <w:szCs w:val="20"/>
        </w:rPr>
      </w:pPr>
    </w:p>
    <w:p w:rsidR="005101C0" w:rsidRPr="00357E6F" w:rsidRDefault="005101C0" w:rsidP="005101C0">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101C0" w:rsidRPr="00357E6F" w:rsidRDefault="005101C0" w:rsidP="005101C0">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1C0" w:rsidRPr="00357E6F" w:rsidTr="009C1438">
        <w:trPr>
          <w:trHeight w:val="190"/>
          <w:tblHeader/>
        </w:trPr>
        <w:tc>
          <w:tcPr>
            <w:tcW w:w="0" w:type="auto"/>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101C0" w:rsidRPr="00357E6F" w:rsidTr="009C1438">
        <w:trPr>
          <w:trHeight w:val="577"/>
          <w:tblHeader/>
        </w:trPr>
        <w:tc>
          <w:tcPr>
            <w:tcW w:w="0" w:type="auto"/>
            <w:vMerge/>
          </w:tcPr>
          <w:p w:rsidR="005101C0" w:rsidRPr="00357E6F" w:rsidRDefault="005101C0" w:rsidP="009C1438">
            <w:pPr>
              <w:spacing w:before="0" w:beforeAutospacing="0" w:after="0" w:afterAutospacing="0"/>
              <w:jc w:val="center"/>
              <w:rPr>
                <w:rFonts w:eastAsia="Times New Roman"/>
                <w:sz w:val="20"/>
                <w:szCs w:val="20"/>
              </w:rPr>
            </w:pPr>
          </w:p>
        </w:tc>
        <w:tc>
          <w:tcPr>
            <w:tcW w:w="3177"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rPr>
          <w:trHeight w:val="171"/>
          <w:tblHeader/>
        </w:trPr>
        <w:tc>
          <w:tcPr>
            <w:tcW w:w="0" w:type="auto"/>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5101C0" w:rsidRPr="00357E6F" w:rsidRDefault="005101C0"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rPr>
          <w:trHeight w:val="337"/>
        </w:trPr>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5101C0" w:rsidRPr="00357E6F" w:rsidRDefault="005101C0" w:rsidP="009C1438">
            <w:pPr>
              <w:spacing w:before="0" w:beforeAutospacing="0" w:after="0" w:afterAutospacing="0"/>
              <w:rPr>
                <w:rFonts w:eastAsia="Times New Roman"/>
                <w:b/>
                <w:sz w:val="20"/>
                <w:szCs w:val="20"/>
              </w:rPr>
            </w:pP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sz w:val="20"/>
                <w:szCs w:val="20"/>
              </w:rPr>
            </w:pPr>
          </w:p>
        </w:tc>
      </w:tr>
      <w:tr w:rsidR="005101C0" w:rsidRPr="00357E6F" w:rsidTr="009C1438">
        <w:tc>
          <w:tcPr>
            <w:tcW w:w="0" w:type="auto"/>
          </w:tcPr>
          <w:p w:rsidR="005101C0" w:rsidRPr="00357E6F" w:rsidRDefault="005101C0"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5101C0" w:rsidRPr="00357E6F" w:rsidTr="009C1438">
        <w:trPr>
          <w:trHeight w:val="160"/>
        </w:trPr>
        <w:tc>
          <w:tcPr>
            <w:tcW w:w="0" w:type="auto"/>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lastRenderedPageBreak/>
              <w:t xml:space="preserve">Итого </w:t>
            </w:r>
          </w:p>
        </w:tc>
        <w:tc>
          <w:tcPr>
            <w:tcW w:w="3177"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5101C0" w:rsidRPr="00357E6F" w:rsidRDefault="005101C0"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5101C0" w:rsidRPr="00357E6F" w:rsidRDefault="005101C0" w:rsidP="009C1438">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5101C0" w:rsidRPr="00357E6F" w:rsidRDefault="005101C0" w:rsidP="005101C0">
      <w:pPr>
        <w:spacing w:before="0" w:beforeAutospacing="0" w:after="0" w:afterAutospacing="0"/>
        <w:ind w:firstLine="680"/>
        <w:rPr>
          <w:b/>
          <w:sz w:val="20"/>
          <w:szCs w:val="20"/>
        </w:rPr>
      </w:pPr>
    </w:p>
    <w:p w:rsidR="005101C0" w:rsidRPr="00357E6F" w:rsidRDefault="005101C0" w:rsidP="005101C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5101C0" w:rsidRPr="00357E6F" w:rsidRDefault="005101C0" w:rsidP="005101C0">
      <w:pPr>
        <w:spacing w:before="0" w:beforeAutospacing="0" w:after="0" w:afterAutospacing="0"/>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5101C0" w:rsidRPr="00357E6F" w:rsidRDefault="005101C0" w:rsidP="005101C0">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5101C0" w:rsidRPr="00357E6F" w:rsidRDefault="005101C0" w:rsidP="005101C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101C0" w:rsidRPr="00357E6F" w:rsidRDefault="005101C0" w:rsidP="005101C0">
      <w:pPr>
        <w:shd w:val="clear" w:color="auto" w:fill="FFFFFF"/>
        <w:spacing w:before="0" w:beforeAutospacing="0" w:after="0" w:afterAutospacing="0"/>
        <w:ind w:firstLine="709"/>
        <w:jc w:val="both"/>
        <w:rPr>
          <w:sz w:val="20"/>
          <w:szCs w:val="20"/>
        </w:rPr>
      </w:pPr>
    </w:p>
    <w:p w:rsidR="005101C0" w:rsidRPr="00357E6F" w:rsidRDefault="005101C0" w:rsidP="005101C0">
      <w:pPr>
        <w:shd w:val="clear" w:color="auto" w:fill="FFFFFF"/>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101C0" w:rsidRPr="00357E6F" w:rsidRDefault="005101C0" w:rsidP="005101C0">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5101C0" w:rsidRPr="00357E6F" w:rsidRDefault="00297058"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5101C0" w:rsidRPr="00357E6F">
        <w:rPr>
          <w:sz w:val="20"/>
          <w:szCs w:val="20"/>
        </w:rPr>
        <w:t xml:space="preserve"> «Введение в технологию обучения».</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5101C0" w:rsidRPr="00357E6F" w:rsidRDefault="005101C0" w:rsidP="005101C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5101C0" w:rsidRPr="00357E6F" w:rsidRDefault="005101C0" w:rsidP="005101C0">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5101C0" w:rsidRPr="00357E6F" w:rsidRDefault="005101C0" w:rsidP="005101C0">
      <w:pPr>
        <w:spacing w:before="0" w:beforeAutospacing="0" w:after="0" w:afterAutospacing="0"/>
        <w:ind w:firstLine="709"/>
        <w:rPr>
          <w:b/>
          <w:sz w:val="20"/>
          <w:szCs w:val="20"/>
        </w:rPr>
      </w:pPr>
    </w:p>
    <w:p w:rsidR="005101C0" w:rsidRPr="00357E6F" w:rsidRDefault="005101C0" w:rsidP="005101C0">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9153E" w:rsidRPr="00F9153E" w:rsidRDefault="00F9153E" w:rsidP="00F9153E">
      <w:pPr>
        <w:spacing w:before="0" w:beforeAutospacing="0" w:after="0" w:afterAutospacing="0"/>
        <w:ind w:firstLine="709"/>
        <w:rPr>
          <w:sz w:val="20"/>
          <w:szCs w:val="20"/>
        </w:rPr>
      </w:pPr>
      <w:r w:rsidRPr="00F9153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9153E">
        <w:rPr>
          <w:sz w:val="20"/>
          <w:szCs w:val="20"/>
        </w:rPr>
        <w:t>тифлоинформационных</w:t>
      </w:r>
      <w:proofErr w:type="spellEnd"/>
      <w:r w:rsidRPr="00F9153E">
        <w:rPr>
          <w:sz w:val="20"/>
          <w:szCs w:val="20"/>
        </w:rPr>
        <w:t xml:space="preserve"> устройств.</w:t>
      </w:r>
    </w:p>
    <w:p w:rsidR="00F9153E" w:rsidRPr="00F9153E" w:rsidRDefault="00F9153E" w:rsidP="00F9153E">
      <w:pPr>
        <w:spacing w:before="0" w:beforeAutospacing="0" w:after="0" w:afterAutospacing="0"/>
        <w:ind w:firstLine="709"/>
        <w:rPr>
          <w:sz w:val="20"/>
          <w:szCs w:val="20"/>
        </w:rPr>
      </w:pPr>
      <w:r w:rsidRPr="00F9153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9153E" w:rsidRPr="00F9153E" w:rsidRDefault="00F9153E" w:rsidP="00F9153E">
      <w:pPr>
        <w:spacing w:before="0" w:beforeAutospacing="0" w:after="0" w:afterAutospacing="0"/>
        <w:ind w:firstLine="709"/>
        <w:rPr>
          <w:sz w:val="20"/>
          <w:szCs w:val="20"/>
        </w:rPr>
      </w:pPr>
      <w:r w:rsidRPr="00F9153E">
        <w:rPr>
          <w:sz w:val="20"/>
          <w:szCs w:val="20"/>
        </w:rPr>
        <w:lastRenderedPageBreak/>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9153E" w:rsidRPr="00F9153E" w:rsidRDefault="00F9153E" w:rsidP="00F9153E">
      <w:pPr>
        <w:spacing w:before="0" w:beforeAutospacing="0" w:after="0" w:afterAutospacing="0"/>
        <w:ind w:firstLine="709"/>
        <w:rPr>
          <w:sz w:val="20"/>
          <w:szCs w:val="20"/>
        </w:rPr>
      </w:pPr>
      <w:r w:rsidRPr="00F9153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9153E" w:rsidRPr="00F9153E" w:rsidRDefault="00F9153E" w:rsidP="00F9153E">
      <w:pPr>
        <w:spacing w:before="0" w:beforeAutospacing="0" w:after="0" w:afterAutospacing="0"/>
        <w:ind w:firstLine="709"/>
        <w:rPr>
          <w:sz w:val="20"/>
          <w:szCs w:val="20"/>
        </w:rPr>
      </w:pPr>
      <w:r w:rsidRPr="00F9153E">
        <w:rPr>
          <w:sz w:val="20"/>
          <w:szCs w:val="20"/>
        </w:rPr>
        <w:t>При проведении промежуточной аттестации по дисциплине обеспечивается соблюдение следующих общих требований:</w:t>
      </w:r>
    </w:p>
    <w:p w:rsidR="00F9153E" w:rsidRPr="00F9153E" w:rsidRDefault="00F9153E" w:rsidP="00F9153E">
      <w:pPr>
        <w:spacing w:before="0" w:beforeAutospacing="0" w:after="0" w:afterAutospacing="0"/>
        <w:ind w:firstLine="709"/>
        <w:rPr>
          <w:sz w:val="20"/>
          <w:szCs w:val="20"/>
        </w:rPr>
      </w:pPr>
      <w:r w:rsidRPr="00F9153E">
        <w:rPr>
          <w:sz w:val="20"/>
          <w:szCs w:val="20"/>
        </w:rPr>
        <w:t>-</w:t>
      </w:r>
      <w:r w:rsidRPr="00F9153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9153E" w:rsidRPr="00F9153E" w:rsidRDefault="00F9153E" w:rsidP="00F9153E">
      <w:pPr>
        <w:spacing w:before="0" w:beforeAutospacing="0" w:after="0" w:afterAutospacing="0"/>
        <w:ind w:firstLine="709"/>
        <w:rPr>
          <w:sz w:val="20"/>
          <w:szCs w:val="20"/>
        </w:rPr>
      </w:pPr>
      <w:r w:rsidRPr="00F9153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9153E" w:rsidRPr="00F9153E" w:rsidRDefault="00F9153E" w:rsidP="00F9153E">
      <w:pPr>
        <w:spacing w:before="0" w:beforeAutospacing="0" w:after="0" w:afterAutospacing="0"/>
        <w:ind w:firstLine="709"/>
        <w:rPr>
          <w:sz w:val="20"/>
          <w:szCs w:val="20"/>
        </w:rPr>
      </w:pPr>
      <w:r w:rsidRPr="00F9153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9153E" w:rsidRPr="00F9153E" w:rsidRDefault="00F9153E" w:rsidP="00F9153E">
      <w:pPr>
        <w:spacing w:before="0" w:beforeAutospacing="0" w:after="0" w:afterAutospacing="0"/>
        <w:ind w:firstLine="709"/>
        <w:rPr>
          <w:sz w:val="20"/>
          <w:szCs w:val="20"/>
        </w:rPr>
      </w:pPr>
      <w:r w:rsidRPr="00F9153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9153E" w:rsidRPr="00F9153E" w:rsidRDefault="00F9153E" w:rsidP="00F9153E">
      <w:pPr>
        <w:spacing w:before="0" w:beforeAutospacing="0" w:after="0" w:afterAutospacing="0"/>
        <w:ind w:firstLine="709"/>
        <w:rPr>
          <w:sz w:val="20"/>
          <w:szCs w:val="20"/>
        </w:rPr>
      </w:pPr>
      <w:r w:rsidRPr="00F9153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9153E" w:rsidRPr="00F9153E" w:rsidRDefault="00F9153E" w:rsidP="00F9153E">
      <w:pPr>
        <w:spacing w:before="0" w:beforeAutospacing="0" w:after="0" w:afterAutospacing="0"/>
        <w:ind w:firstLine="709"/>
        <w:rPr>
          <w:sz w:val="20"/>
          <w:szCs w:val="20"/>
        </w:rPr>
      </w:pPr>
      <w:r w:rsidRPr="00F9153E">
        <w:rPr>
          <w:sz w:val="20"/>
          <w:szCs w:val="20"/>
        </w:rPr>
        <w:t>- продолжительность сдачи экзамена, проводимого в письменной форме, - не более чем на 90 минут;</w:t>
      </w:r>
    </w:p>
    <w:p w:rsidR="00F9153E" w:rsidRPr="00F9153E" w:rsidRDefault="00F9153E" w:rsidP="00F9153E">
      <w:pPr>
        <w:spacing w:before="0" w:beforeAutospacing="0" w:after="0" w:afterAutospacing="0"/>
        <w:ind w:firstLine="709"/>
        <w:rPr>
          <w:sz w:val="20"/>
          <w:szCs w:val="20"/>
        </w:rPr>
      </w:pPr>
      <w:r w:rsidRPr="00F9153E">
        <w:rPr>
          <w:sz w:val="20"/>
          <w:szCs w:val="20"/>
        </w:rPr>
        <w:t>- продолжительность подготовки обучающегося к ответу на экзамене, проводимом в устной форме, - не более чем на 20 минут.</w:t>
      </w:r>
    </w:p>
    <w:p w:rsidR="00F9153E" w:rsidRPr="00F9153E" w:rsidRDefault="00F9153E" w:rsidP="00F9153E">
      <w:pPr>
        <w:spacing w:before="0" w:beforeAutospacing="0" w:after="0" w:afterAutospacing="0"/>
        <w:ind w:firstLine="709"/>
        <w:rPr>
          <w:sz w:val="20"/>
          <w:szCs w:val="20"/>
        </w:rPr>
      </w:pPr>
      <w:r w:rsidRPr="00F9153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9153E" w:rsidRPr="00F9153E" w:rsidRDefault="00F9153E" w:rsidP="00F9153E">
      <w:pPr>
        <w:spacing w:before="0" w:beforeAutospacing="0" w:after="0" w:afterAutospacing="0"/>
        <w:ind w:firstLine="709"/>
        <w:rPr>
          <w:sz w:val="20"/>
          <w:szCs w:val="20"/>
        </w:rPr>
      </w:pPr>
      <w:r w:rsidRPr="00F9153E">
        <w:rPr>
          <w:sz w:val="20"/>
          <w:szCs w:val="20"/>
        </w:rPr>
        <w:t>а) для слепых:</w:t>
      </w:r>
    </w:p>
    <w:p w:rsidR="00F9153E" w:rsidRPr="00F9153E" w:rsidRDefault="00F9153E" w:rsidP="00F9153E">
      <w:pPr>
        <w:spacing w:before="0" w:beforeAutospacing="0" w:after="0" w:afterAutospacing="0"/>
        <w:ind w:firstLine="709"/>
        <w:rPr>
          <w:sz w:val="20"/>
          <w:szCs w:val="20"/>
        </w:rPr>
      </w:pPr>
      <w:r w:rsidRPr="00F9153E">
        <w:rPr>
          <w:sz w:val="20"/>
          <w:szCs w:val="20"/>
        </w:rPr>
        <w:t>-</w:t>
      </w:r>
      <w:r w:rsidRPr="00F9153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письменные задания выполняются обучающимися с использованием клавиатуры с азбукой Брайля, либо </w:t>
      </w:r>
      <w:proofErr w:type="spellStart"/>
      <w:r w:rsidRPr="00F9153E">
        <w:rPr>
          <w:sz w:val="20"/>
          <w:szCs w:val="20"/>
        </w:rPr>
        <w:t>надиктовываются</w:t>
      </w:r>
      <w:proofErr w:type="spellEnd"/>
      <w:r w:rsidRPr="00F9153E">
        <w:rPr>
          <w:sz w:val="20"/>
          <w:szCs w:val="20"/>
        </w:rPr>
        <w:t xml:space="preserve"> ассистенту;</w:t>
      </w:r>
    </w:p>
    <w:p w:rsidR="00F9153E" w:rsidRPr="00F9153E" w:rsidRDefault="00F9153E" w:rsidP="00F9153E">
      <w:pPr>
        <w:spacing w:before="0" w:beforeAutospacing="0" w:after="0" w:afterAutospacing="0"/>
        <w:ind w:firstLine="709"/>
        <w:rPr>
          <w:sz w:val="20"/>
          <w:szCs w:val="20"/>
        </w:rPr>
      </w:pPr>
      <w:r w:rsidRPr="00F9153E">
        <w:rPr>
          <w:sz w:val="20"/>
          <w:szCs w:val="20"/>
        </w:rPr>
        <w:t>б) для слабовидящих:</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9153E">
        <w:rPr>
          <w:sz w:val="20"/>
          <w:szCs w:val="20"/>
        </w:rPr>
        <w:t>Jaws</w:t>
      </w:r>
      <w:proofErr w:type="spellEnd"/>
      <w:r w:rsidRPr="00F9153E">
        <w:rPr>
          <w:sz w:val="20"/>
          <w:szCs w:val="20"/>
        </w:rPr>
        <w:t>;</w:t>
      </w:r>
    </w:p>
    <w:p w:rsidR="00F9153E" w:rsidRPr="00F9153E" w:rsidRDefault="00F9153E" w:rsidP="00F9153E">
      <w:pPr>
        <w:spacing w:before="0" w:beforeAutospacing="0" w:after="0" w:afterAutospacing="0"/>
        <w:ind w:firstLine="709"/>
        <w:rPr>
          <w:sz w:val="20"/>
          <w:szCs w:val="20"/>
        </w:rPr>
      </w:pPr>
      <w:r w:rsidRPr="00F9153E">
        <w:rPr>
          <w:sz w:val="20"/>
          <w:szCs w:val="20"/>
        </w:rPr>
        <w:t>- обеспечивается индивидуальное равномерное освещение не менее 300 люкс;</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при необходимости обучающимся предоставляется увеличивающее </w:t>
      </w:r>
      <w:proofErr w:type="spellStart"/>
      <w:r w:rsidRPr="00F9153E">
        <w:rPr>
          <w:sz w:val="20"/>
          <w:szCs w:val="20"/>
        </w:rPr>
        <w:t>устройство,допускается</w:t>
      </w:r>
      <w:proofErr w:type="spellEnd"/>
      <w:r w:rsidRPr="00F9153E">
        <w:rPr>
          <w:sz w:val="20"/>
          <w:szCs w:val="20"/>
        </w:rPr>
        <w:t xml:space="preserve"> использование увеличивающих устройств, имеющихся у обучающихся;</w:t>
      </w:r>
    </w:p>
    <w:p w:rsidR="00F9153E" w:rsidRPr="00F9153E" w:rsidRDefault="00F9153E" w:rsidP="00F9153E">
      <w:pPr>
        <w:spacing w:before="0" w:beforeAutospacing="0" w:after="0" w:afterAutospacing="0"/>
        <w:ind w:firstLine="709"/>
        <w:rPr>
          <w:sz w:val="20"/>
          <w:szCs w:val="20"/>
        </w:rPr>
      </w:pPr>
      <w:r w:rsidRPr="00F9153E">
        <w:rPr>
          <w:sz w:val="20"/>
          <w:szCs w:val="20"/>
        </w:rPr>
        <w:t>в) для глухих и слабослышащих, с тяжелыми нарушениями речи:</w:t>
      </w:r>
    </w:p>
    <w:p w:rsidR="00F9153E" w:rsidRPr="00F9153E" w:rsidRDefault="00F9153E" w:rsidP="00F9153E">
      <w:pPr>
        <w:spacing w:before="0" w:beforeAutospacing="0" w:after="0" w:afterAutospacing="0"/>
        <w:ind w:firstLine="709"/>
        <w:rPr>
          <w:sz w:val="20"/>
          <w:szCs w:val="20"/>
        </w:rPr>
      </w:pPr>
      <w:r w:rsidRPr="00F9153E">
        <w:rPr>
          <w:sz w:val="20"/>
          <w:szCs w:val="20"/>
        </w:rPr>
        <w:t>- имеется в наличии информационная система "Исток" для слабослышащих коллективного пользования;</w:t>
      </w:r>
    </w:p>
    <w:p w:rsidR="00F9153E" w:rsidRPr="00F9153E" w:rsidRDefault="00F9153E" w:rsidP="00F9153E">
      <w:pPr>
        <w:spacing w:before="0" w:beforeAutospacing="0" w:after="0" w:afterAutospacing="0"/>
        <w:ind w:firstLine="709"/>
        <w:rPr>
          <w:sz w:val="20"/>
          <w:szCs w:val="20"/>
        </w:rPr>
      </w:pPr>
      <w:r w:rsidRPr="00F9153E">
        <w:rPr>
          <w:sz w:val="20"/>
          <w:szCs w:val="20"/>
        </w:rPr>
        <w:t>- по их желанию испытания проводятся в электронной или письменной форме;</w:t>
      </w:r>
    </w:p>
    <w:p w:rsidR="00F9153E" w:rsidRPr="00F9153E" w:rsidRDefault="00F9153E" w:rsidP="00F9153E">
      <w:pPr>
        <w:spacing w:before="0" w:beforeAutospacing="0" w:after="0" w:afterAutospacing="0"/>
        <w:ind w:firstLine="709"/>
        <w:rPr>
          <w:sz w:val="20"/>
          <w:szCs w:val="20"/>
        </w:rPr>
      </w:pPr>
      <w:r w:rsidRPr="00F9153E">
        <w:rPr>
          <w:sz w:val="20"/>
          <w:szCs w:val="20"/>
        </w:rPr>
        <w:t>г) для лиц с нарушениями опорно-двигательного аппарата:</w:t>
      </w:r>
    </w:p>
    <w:p w:rsidR="00F9153E" w:rsidRPr="00F9153E" w:rsidRDefault="00F9153E" w:rsidP="00F9153E">
      <w:pPr>
        <w:spacing w:before="0" w:beforeAutospacing="0" w:after="0" w:afterAutospacing="0"/>
        <w:ind w:firstLine="709"/>
        <w:rPr>
          <w:sz w:val="20"/>
          <w:szCs w:val="20"/>
        </w:rPr>
      </w:pPr>
      <w:r w:rsidRPr="00F9153E">
        <w:rPr>
          <w:sz w:val="20"/>
          <w:szCs w:val="20"/>
        </w:rPr>
        <w:t xml:space="preserve">- тестовые и </w:t>
      </w:r>
      <w:proofErr w:type="spellStart"/>
      <w:r w:rsidRPr="00F9153E">
        <w:rPr>
          <w:sz w:val="20"/>
          <w:szCs w:val="20"/>
        </w:rPr>
        <w:t>тренинговые</w:t>
      </w:r>
      <w:proofErr w:type="spellEnd"/>
      <w:r w:rsidRPr="00F9153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9153E" w:rsidRPr="00F9153E" w:rsidRDefault="00F9153E" w:rsidP="00F9153E">
      <w:pPr>
        <w:spacing w:before="0" w:beforeAutospacing="0" w:after="0" w:afterAutospacing="0"/>
        <w:ind w:firstLine="709"/>
        <w:rPr>
          <w:sz w:val="20"/>
          <w:szCs w:val="20"/>
        </w:rPr>
      </w:pPr>
      <w:r w:rsidRPr="00F9153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9153E" w:rsidRPr="00F9153E" w:rsidRDefault="00F9153E" w:rsidP="00F9153E">
      <w:pPr>
        <w:spacing w:before="0" w:beforeAutospacing="0" w:after="0" w:afterAutospacing="0"/>
        <w:ind w:firstLine="709"/>
        <w:rPr>
          <w:sz w:val="20"/>
          <w:szCs w:val="20"/>
        </w:rPr>
      </w:pPr>
      <w:r w:rsidRPr="00F9153E">
        <w:rPr>
          <w:sz w:val="20"/>
          <w:szCs w:val="20"/>
        </w:rPr>
        <w:t>- по их желанию испытания проводятся в устной форме.</w:t>
      </w:r>
    </w:p>
    <w:p w:rsidR="005101C0" w:rsidRDefault="00F9153E" w:rsidP="00F9153E">
      <w:pPr>
        <w:spacing w:before="0" w:beforeAutospacing="0" w:after="0" w:afterAutospacing="0"/>
        <w:ind w:firstLine="709"/>
        <w:rPr>
          <w:sz w:val="20"/>
          <w:szCs w:val="20"/>
        </w:rPr>
      </w:pPr>
      <w:r w:rsidRPr="00F9153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9153E" w:rsidRPr="00357E6F" w:rsidRDefault="00F9153E" w:rsidP="00F9153E">
      <w:pPr>
        <w:spacing w:before="0" w:beforeAutospacing="0" w:after="0" w:afterAutospacing="0"/>
        <w:ind w:firstLine="709"/>
        <w:rPr>
          <w:b/>
          <w:sz w:val="20"/>
          <w:szCs w:val="20"/>
        </w:rPr>
      </w:pPr>
    </w:p>
    <w:p w:rsidR="005101C0" w:rsidRPr="00357E6F" w:rsidRDefault="005101C0" w:rsidP="005101C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5101C0" w:rsidRPr="00357E6F" w:rsidRDefault="005101C0" w:rsidP="005101C0">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5101C0" w:rsidRPr="00357E6F" w:rsidRDefault="005101C0" w:rsidP="005101C0">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5101C0" w:rsidRPr="00357E6F" w:rsidRDefault="005101C0" w:rsidP="005101C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101C0" w:rsidRPr="00357E6F" w:rsidRDefault="005101C0" w:rsidP="005101C0">
      <w:pPr>
        <w:shd w:val="clear" w:color="auto" w:fill="FFFFFF"/>
        <w:tabs>
          <w:tab w:val="left" w:pos="1037"/>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101C0" w:rsidRPr="00357E6F" w:rsidRDefault="005101C0" w:rsidP="005101C0">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101C0" w:rsidRPr="00357E6F" w:rsidRDefault="005101C0" w:rsidP="005101C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5101C0" w:rsidRPr="00357E6F" w:rsidRDefault="005101C0" w:rsidP="005101C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5101C0" w:rsidRPr="00357E6F" w:rsidRDefault="005101C0" w:rsidP="005101C0">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5101C0" w:rsidRPr="00357E6F" w:rsidRDefault="005101C0" w:rsidP="005101C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5101C0" w:rsidRPr="00357E6F" w:rsidRDefault="005101C0" w:rsidP="005101C0">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101C0" w:rsidRPr="00357E6F" w:rsidRDefault="005101C0" w:rsidP="005101C0">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5101C0" w:rsidRPr="00357E6F" w:rsidRDefault="005101C0" w:rsidP="005101C0">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101C0" w:rsidRPr="00357E6F" w:rsidRDefault="005101C0" w:rsidP="005101C0">
      <w:pPr>
        <w:spacing w:before="0" w:beforeAutospacing="0" w:after="0" w:afterAutospacing="0"/>
        <w:ind w:firstLine="680"/>
        <w:rPr>
          <w:b/>
          <w:sz w:val="20"/>
          <w:szCs w:val="20"/>
        </w:rPr>
      </w:pP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5101C0" w:rsidRPr="00357E6F" w:rsidRDefault="005101C0" w:rsidP="005101C0">
      <w:pPr>
        <w:spacing w:before="0" w:beforeAutospacing="0" w:after="0" w:afterAutospacing="0"/>
        <w:ind w:firstLine="709"/>
        <w:rPr>
          <w:b/>
          <w:sz w:val="20"/>
          <w:szCs w:val="20"/>
        </w:rPr>
      </w:pPr>
      <w:r w:rsidRPr="00357E6F">
        <w:rPr>
          <w:b/>
          <w:sz w:val="20"/>
          <w:szCs w:val="20"/>
        </w:rPr>
        <w:t xml:space="preserve">Раздел 2 </w:t>
      </w:r>
      <w:r w:rsidRPr="00357E6F">
        <w:rPr>
          <w:b/>
          <w:iCs/>
          <w:sz w:val="20"/>
          <w:szCs w:val="20"/>
        </w:rPr>
        <w:t>«</w:t>
      </w:r>
      <w:r w:rsidRPr="00357E6F">
        <w:rPr>
          <w:b/>
          <w:sz w:val="20"/>
          <w:szCs w:val="20"/>
        </w:rPr>
        <w:t>Городская культура. Будни и праздники, покупки, одежда</w:t>
      </w:r>
      <w:r w:rsidRPr="00357E6F">
        <w:rPr>
          <w:b/>
          <w:iCs/>
          <w:sz w:val="20"/>
          <w:szCs w:val="20"/>
        </w:rPr>
        <w:t>»</w:t>
      </w:r>
    </w:p>
    <w:p w:rsidR="005101C0" w:rsidRPr="00357E6F" w:rsidRDefault="005101C0" w:rsidP="005101C0">
      <w:pPr>
        <w:suppressAutoHyphens/>
        <w:spacing w:before="0" w:beforeAutospacing="0" w:after="0" w:afterAutospacing="0"/>
        <w:ind w:firstLine="709"/>
        <w:jc w:val="both"/>
        <w:rPr>
          <w:b/>
          <w:bCs/>
          <w:iCs/>
          <w:sz w:val="20"/>
          <w:szCs w:val="20"/>
        </w:rPr>
      </w:pPr>
      <w:r w:rsidRPr="00357E6F">
        <w:rPr>
          <w:b/>
          <w:bCs/>
          <w:iCs/>
          <w:sz w:val="20"/>
          <w:szCs w:val="20"/>
        </w:rPr>
        <w:t>Темы устного доклада</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r w:rsidRPr="00357E6F">
        <w:rPr>
          <w:sz w:val="20"/>
          <w:szCs w:val="20"/>
          <w:lang w:val="en-US"/>
        </w:rPr>
        <w:t>Mein</w:t>
      </w:r>
      <w:r w:rsidRPr="00357E6F">
        <w:rPr>
          <w:sz w:val="20"/>
          <w:szCs w:val="20"/>
        </w:rPr>
        <w:t xml:space="preserve"> </w:t>
      </w:r>
      <w:proofErr w:type="spellStart"/>
      <w:r w:rsidRPr="00357E6F">
        <w:rPr>
          <w:sz w:val="20"/>
          <w:szCs w:val="20"/>
          <w:lang w:val="en-US"/>
        </w:rPr>
        <w:t>Arbeitstag</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Eine</w:t>
      </w:r>
      <w:proofErr w:type="spellEnd"/>
      <w:r w:rsidRPr="00357E6F">
        <w:rPr>
          <w:sz w:val="20"/>
          <w:szCs w:val="20"/>
          <w:lang w:val="en-US"/>
        </w:rPr>
        <w:t xml:space="preserve"> </w:t>
      </w:r>
      <w:proofErr w:type="spellStart"/>
      <w:r w:rsidRPr="00357E6F">
        <w:rPr>
          <w:sz w:val="20"/>
          <w:szCs w:val="20"/>
          <w:lang w:val="en-US"/>
        </w:rPr>
        <w:t>kurze</w:t>
      </w:r>
      <w:proofErr w:type="spellEnd"/>
      <w:r w:rsidRPr="00357E6F">
        <w:rPr>
          <w:sz w:val="20"/>
          <w:szCs w:val="20"/>
          <w:lang w:val="en-US"/>
        </w:rPr>
        <w:t xml:space="preserve"> Geschichte </w:t>
      </w:r>
      <w:proofErr w:type="spellStart"/>
      <w:r w:rsidRPr="00357E6F">
        <w:rPr>
          <w:sz w:val="20"/>
          <w:szCs w:val="20"/>
          <w:lang w:val="en-US"/>
        </w:rPr>
        <w:t>über</w:t>
      </w:r>
      <w:proofErr w:type="spellEnd"/>
      <w:r w:rsidRPr="00357E6F">
        <w:rPr>
          <w:sz w:val="20"/>
          <w:szCs w:val="20"/>
          <w:lang w:val="en-US"/>
        </w:rPr>
        <w:t xml:space="preserve"> </w:t>
      </w:r>
      <w:proofErr w:type="spellStart"/>
      <w:r w:rsidRPr="00357E6F">
        <w:rPr>
          <w:sz w:val="20"/>
          <w:szCs w:val="20"/>
          <w:lang w:val="en-US"/>
        </w:rPr>
        <w:t>sich</w:t>
      </w:r>
      <w:proofErr w:type="spellEnd"/>
      <w:r w:rsidRPr="00357E6F">
        <w:rPr>
          <w:sz w:val="20"/>
          <w:szCs w:val="20"/>
          <w:lang w:val="en-US"/>
        </w:rPr>
        <w:t xml:space="preserve"> </w:t>
      </w:r>
      <w:proofErr w:type="spellStart"/>
      <w:r w:rsidRPr="00357E6F">
        <w:rPr>
          <w:sz w:val="20"/>
          <w:szCs w:val="20"/>
          <w:lang w:val="en-US"/>
        </w:rPr>
        <w:t>selbst</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Meiner</w:t>
      </w:r>
      <w:proofErr w:type="spellEnd"/>
      <w:r w:rsidRPr="00357E6F">
        <w:rPr>
          <w:sz w:val="20"/>
          <w:szCs w:val="20"/>
          <w:lang w:val="en-US"/>
        </w:rPr>
        <w:t xml:space="preserve"> </w:t>
      </w:r>
      <w:proofErr w:type="spellStart"/>
      <w:r w:rsidRPr="00357E6F">
        <w:rPr>
          <w:sz w:val="20"/>
          <w:szCs w:val="20"/>
          <w:lang w:val="en-US"/>
        </w:rPr>
        <w:t>Reise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w:t>
      </w:r>
      <w:proofErr w:type="spellEnd"/>
      <w:r w:rsidRPr="00357E6F">
        <w:rPr>
          <w:sz w:val="20"/>
          <w:szCs w:val="20"/>
          <w:lang w:val="en-US"/>
        </w:rPr>
        <w:t xml:space="preserve"> </w:t>
      </w:r>
      <w:proofErr w:type="spellStart"/>
      <w:r w:rsidRPr="00357E6F">
        <w:rPr>
          <w:sz w:val="20"/>
          <w:szCs w:val="20"/>
          <w:lang w:val="en-US"/>
        </w:rPr>
        <w:t>Familie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Haus</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Die </w:t>
      </w:r>
      <w:proofErr w:type="spellStart"/>
      <w:r w:rsidRPr="00357E6F">
        <w:rPr>
          <w:sz w:val="20"/>
          <w:szCs w:val="20"/>
          <w:lang w:val="en-US"/>
        </w:rPr>
        <w:t>Reihenfolge</w:t>
      </w:r>
      <w:proofErr w:type="spellEnd"/>
      <w:r w:rsidRPr="00357E6F">
        <w:rPr>
          <w:sz w:val="20"/>
          <w:szCs w:val="20"/>
          <w:lang w:val="en-US"/>
        </w:rPr>
        <w:t xml:space="preserve"> des </w:t>
      </w:r>
      <w:proofErr w:type="spellStart"/>
      <w:r w:rsidRPr="00357E6F">
        <w:rPr>
          <w:sz w:val="20"/>
          <w:szCs w:val="20"/>
          <w:lang w:val="en-US"/>
        </w:rPr>
        <w:t>Tages</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Geburtstag</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Wir</w:t>
      </w:r>
      <w:proofErr w:type="spellEnd"/>
      <w:r w:rsidRPr="00357E6F">
        <w:rPr>
          <w:sz w:val="20"/>
          <w:szCs w:val="20"/>
          <w:lang w:val="en-US"/>
        </w:rPr>
        <w:t xml:space="preserve"> </w:t>
      </w:r>
      <w:proofErr w:type="spellStart"/>
      <w:r w:rsidRPr="00357E6F">
        <w:rPr>
          <w:sz w:val="20"/>
          <w:szCs w:val="20"/>
          <w:lang w:val="en-US"/>
        </w:rPr>
        <w:t>haben</w:t>
      </w:r>
      <w:proofErr w:type="spellEnd"/>
      <w:r w:rsidRPr="00357E6F">
        <w:rPr>
          <w:sz w:val="20"/>
          <w:szCs w:val="20"/>
          <w:lang w:val="en-US"/>
        </w:rPr>
        <w:t xml:space="preserve"> </w:t>
      </w:r>
      <w:proofErr w:type="spellStart"/>
      <w:r w:rsidRPr="00357E6F">
        <w:rPr>
          <w:sz w:val="20"/>
          <w:szCs w:val="20"/>
          <w:lang w:val="en-US"/>
        </w:rPr>
        <w:t>eine</w:t>
      </w:r>
      <w:proofErr w:type="spellEnd"/>
      <w:r w:rsidRPr="00357E6F">
        <w:rPr>
          <w:sz w:val="20"/>
          <w:szCs w:val="20"/>
          <w:lang w:val="en-US"/>
        </w:rPr>
        <w:t xml:space="preserve"> party.</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Mein Zimmer.</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r w:rsidRPr="00357E6F">
        <w:rPr>
          <w:sz w:val="20"/>
          <w:szCs w:val="20"/>
          <w:lang w:val="en-US"/>
        </w:rPr>
        <w:t xml:space="preserve">Mein </w:t>
      </w:r>
      <w:proofErr w:type="spellStart"/>
      <w:r w:rsidRPr="00357E6F">
        <w:rPr>
          <w:sz w:val="20"/>
          <w:szCs w:val="20"/>
          <w:lang w:val="en-US"/>
        </w:rPr>
        <w:t>Beruf</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Wie</w:t>
      </w:r>
      <w:proofErr w:type="spellEnd"/>
      <w:r w:rsidRPr="00357E6F">
        <w:rPr>
          <w:sz w:val="20"/>
          <w:szCs w:val="20"/>
          <w:lang w:val="en-US"/>
        </w:rPr>
        <w:t xml:space="preserve"> </w:t>
      </w:r>
      <w:proofErr w:type="spellStart"/>
      <w:r w:rsidRPr="00357E6F">
        <w:rPr>
          <w:sz w:val="20"/>
          <w:szCs w:val="20"/>
          <w:lang w:val="en-US"/>
        </w:rPr>
        <w:t>ich</w:t>
      </w:r>
      <w:proofErr w:type="spellEnd"/>
      <w:r w:rsidRPr="00357E6F">
        <w:rPr>
          <w:sz w:val="20"/>
          <w:szCs w:val="20"/>
          <w:lang w:val="en-US"/>
        </w:rPr>
        <w:t xml:space="preserve"> Sport </w:t>
      </w:r>
      <w:proofErr w:type="spellStart"/>
      <w:r w:rsidRPr="00357E6F">
        <w:rPr>
          <w:sz w:val="20"/>
          <w:szCs w:val="20"/>
          <w:lang w:val="en-US"/>
        </w:rPr>
        <w:t>machen</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Meine</w:t>
      </w:r>
      <w:proofErr w:type="spellEnd"/>
      <w:r w:rsidRPr="00357E6F">
        <w:rPr>
          <w:sz w:val="20"/>
          <w:szCs w:val="20"/>
          <w:lang w:val="en-US"/>
        </w:rPr>
        <w:t xml:space="preserve"> </w:t>
      </w:r>
      <w:proofErr w:type="spellStart"/>
      <w:r w:rsidRPr="00357E6F">
        <w:rPr>
          <w:sz w:val="20"/>
          <w:szCs w:val="20"/>
          <w:lang w:val="en-US"/>
        </w:rPr>
        <w:t>Freunde</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Spaziergang</w:t>
      </w:r>
      <w:proofErr w:type="spellEnd"/>
      <w:r w:rsidRPr="00357E6F">
        <w:rPr>
          <w:sz w:val="20"/>
          <w:szCs w:val="20"/>
          <w:lang w:val="en-US"/>
        </w:rPr>
        <w:t xml:space="preserve"> </w:t>
      </w:r>
      <w:proofErr w:type="spellStart"/>
      <w:r w:rsidRPr="00357E6F">
        <w:rPr>
          <w:sz w:val="20"/>
          <w:szCs w:val="20"/>
          <w:lang w:val="en-US"/>
        </w:rPr>
        <w:t>im</w:t>
      </w:r>
      <w:proofErr w:type="spellEnd"/>
      <w:r w:rsidRPr="00357E6F">
        <w:rPr>
          <w:sz w:val="20"/>
          <w:szCs w:val="20"/>
          <w:lang w:val="en-US"/>
        </w:rPr>
        <w:t xml:space="preserve"> Wald.</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w:t>
      </w:r>
      <w:proofErr w:type="spellEnd"/>
      <w:r w:rsidRPr="00357E6F">
        <w:rPr>
          <w:sz w:val="20"/>
          <w:szCs w:val="20"/>
          <w:lang w:val="en-US"/>
        </w:rPr>
        <w:t xml:space="preserve"> </w:t>
      </w:r>
      <w:proofErr w:type="spellStart"/>
      <w:r w:rsidRPr="00357E6F">
        <w:rPr>
          <w:sz w:val="20"/>
          <w:szCs w:val="20"/>
          <w:lang w:val="en-US"/>
        </w:rPr>
        <w:t>Besuch</w:t>
      </w:r>
      <w:proofErr w:type="spellEnd"/>
      <w:r w:rsidRPr="00357E6F">
        <w:rPr>
          <w:sz w:val="20"/>
          <w:szCs w:val="20"/>
          <w:lang w:val="en-US"/>
        </w:rPr>
        <w:t xml:space="preserve"> </w:t>
      </w:r>
      <w:proofErr w:type="spellStart"/>
      <w:r w:rsidRPr="00357E6F">
        <w:rPr>
          <w:sz w:val="20"/>
          <w:szCs w:val="20"/>
          <w:lang w:val="en-US"/>
        </w:rPr>
        <w:t>beim</w:t>
      </w:r>
      <w:proofErr w:type="spellEnd"/>
      <w:r w:rsidRPr="00357E6F">
        <w:rPr>
          <w:sz w:val="20"/>
          <w:szCs w:val="20"/>
          <w:lang w:val="en-US"/>
        </w:rPr>
        <w:t xml:space="preserve"> </w:t>
      </w:r>
      <w:proofErr w:type="spellStart"/>
      <w:r w:rsidRPr="00357E6F">
        <w:rPr>
          <w:sz w:val="20"/>
          <w:szCs w:val="20"/>
          <w:lang w:val="en-US"/>
        </w:rPr>
        <w:t>Zahnarzt</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w:t>
      </w:r>
      <w:proofErr w:type="spellEnd"/>
      <w:r w:rsidRPr="00357E6F">
        <w:rPr>
          <w:sz w:val="20"/>
          <w:szCs w:val="20"/>
          <w:lang w:val="en-US"/>
        </w:rPr>
        <w:t xml:space="preserve"> </w:t>
      </w:r>
      <w:proofErr w:type="spellStart"/>
      <w:r w:rsidRPr="00357E6F">
        <w:rPr>
          <w:sz w:val="20"/>
          <w:szCs w:val="20"/>
          <w:lang w:val="en-US"/>
        </w:rPr>
        <w:t>Besuch</w:t>
      </w:r>
      <w:proofErr w:type="spellEnd"/>
      <w:r w:rsidRPr="00357E6F">
        <w:rPr>
          <w:sz w:val="20"/>
          <w:szCs w:val="20"/>
          <w:lang w:val="en-US"/>
        </w:rPr>
        <w:t xml:space="preserve"> des </w:t>
      </w:r>
      <w:proofErr w:type="spellStart"/>
      <w:r w:rsidRPr="00357E6F">
        <w:rPr>
          <w:sz w:val="20"/>
          <w:szCs w:val="20"/>
          <w:lang w:val="en-US"/>
        </w:rPr>
        <w:t>Therapeuten</w:t>
      </w:r>
      <w:proofErr w:type="spellEnd"/>
      <w:r w:rsidRPr="00357E6F">
        <w:rPr>
          <w:sz w:val="20"/>
          <w:szCs w:val="20"/>
          <w:lang w:val="en-US"/>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Wie</w:t>
      </w:r>
      <w:proofErr w:type="spellEnd"/>
      <w:r w:rsidRPr="00357E6F">
        <w:rPr>
          <w:sz w:val="20"/>
          <w:szCs w:val="20"/>
          <w:lang w:val="en-US"/>
        </w:rPr>
        <w:t xml:space="preserve"> </w:t>
      </w:r>
      <w:proofErr w:type="spellStart"/>
      <w:r w:rsidRPr="00357E6F">
        <w:rPr>
          <w:sz w:val="20"/>
          <w:szCs w:val="20"/>
          <w:lang w:val="en-US"/>
        </w:rPr>
        <w:t>verbringe</w:t>
      </w:r>
      <w:proofErr w:type="spellEnd"/>
      <w:r w:rsidRPr="00357E6F">
        <w:rPr>
          <w:sz w:val="20"/>
          <w:szCs w:val="20"/>
          <w:lang w:val="en-US"/>
        </w:rPr>
        <w:t xml:space="preserve"> </w:t>
      </w:r>
      <w:proofErr w:type="spellStart"/>
      <w:r w:rsidRPr="00357E6F">
        <w:rPr>
          <w:sz w:val="20"/>
          <w:szCs w:val="20"/>
          <w:lang w:val="en-US"/>
        </w:rPr>
        <w:t>ich</w:t>
      </w:r>
      <w:proofErr w:type="spellEnd"/>
      <w:r w:rsidRPr="00357E6F">
        <w:rPr>
          <w:sz w:val="20"/>
          <w:szCs w:val="20"/>
          <w:lang w:val="en-US"/>
        </w:rPr>
        <w:t xml:space="preserve"> </w:t>
      </w:r>
      <w:proofErr w:type="spellStart"/>
      <w:r w:rsidRPr="00357E6F">
        <w:rPr>
          <w:sz w:val="20"/>
          <w:szCs w:val="20"/>
          <w:lang w:val="en-US"/>
        </w:rPr>
        <w:t>meinen</w:t>
      </w:r>
      <w:proofErr w:type="spellEnd"/>
      <w:r w:rsidRPr="00357E6F">
        <w:rPr>
          <w:sz w:val="20"/>
          <w:szCs w:val="20"/>
          <w:lang w:val="en-US"/>
        </w:rPr>
        <w:t xml:space="preserve"> Tag off.</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lang w:val="en-US"/>
        </w:rPr>
        <w:t>Eine</w:t>
      </w:r>
      <w:proofErr w:type="spellEnd"/>
      <w:r w:rsidRPr="00357E6F">
        <w:rPr>
          <w:sz w:val="20"/>
          <w:szCs w:val="20"/>
          <w:lang w:val="en-US"/>
        </w:rPr>
        <w:t xml:space="preserve"> Geschichte </w:t>
      </w:r>
      <w:proofErr w:type="spellStart"/>
      <w:r w:rsidRPr="00357E6F">
        <w:rPr>
          <w:sz w:val="20"/>
          <w:szCs w:val="20"/>
          <w:lang w:val="en-US"/>
        </w:rPr>
        <w:t>über</w:t>
      </w:r>
      <w:proofErr w:type="spellEnd"/>
      <w:r w:rsidRPr="00357E6F">
        <w:rPr>
          <w:sz w:val="20"/>
          <w:szCs w:val="20"/>
          <w:lang w:val="en-US"/>
        </w:rPr>
        <w:t xml:space="preserve"> die Umwelt.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r w:rsidRPr="00357E6F">
        <w:rPr>
          <w:sz w:val="20"/>
          <w:szCs w:val="20"/>
          <w:lang w:val="en-US"/>
        </w:rPr>
        <w:t xml:space="preserve">Der Dialog </w:t>
      </w:r>
      <w:proofErr w:type="spellStart"/>
      <w:r w:rsidRPr="00357E6F">
        <w:rPr>
          <w:sz w:val="20"/>
          <w:szCs w:val="20"/>
          <w:lang w:val="en-US"/>
        </w:rPr>
        <w:t>im</w:t>
      </w:r>
      <w:proofErr w:type="spellEnd"/>
      <w:r w:rsidRPr="00357E6F">
        <w:rPr>
          <w:sz w:val="20"/>
          <w:szCs w:val="20"/>
          <w:lang w:val="en-US"/>
        </w:rPr>
        <w:t xml:space="preserve"> </w:t>
      </w:r>
      <w:proofErr w:type="spellStart"/>
      <w:r w:rsidRPr="00357E6F">
        <w:rPr>
          <w:sz w:val="20"/>
          <w:szCs w:val="20"/>
          <w:lang w:val="en-US"/>
        </w:rPr>
        <w:t>Büro</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lang w:val="en-US"/>
        </w:rPr>
      </w:pPr>
      <w:proofErr w:type="spellStart"/>
      <w:r w:rsidRPr="00357E6F">
        <w:rPr>
          <w:sz w:val="20"/>
          <w:szCs w:val="20"/>
        </w:rPr>
        <w:t>Meine</w:t>
      </w:r>
      <w:proofErr w:type="spellEnd"/>
      <w:r w:rsidRPr="00357E6F">
        <w:rPr>
          <w:sz w:val="20"/>
          <w:szCs w:val="20"/>
        </w:rPr>
        <w:t xml:space="preserve"> </w:t>
      </w:r>
      <w:proofErr w:type="spellStart"/>
      <w:r w:rsidRPr="00357E6F">
        <w:rPr>
          <w:sz w:val="20"/>
          <w:szCs w:val="20"/>
        </w:rPr>
        <w:t>Hobbys</w:t>
      </w:r>
      <w:proofErr w:type="spellEnd"/>
      <w:r w:rsidRPr="00357E6F">
        <w:rPr>
          <w:sz w:val="20"/>
          <w:szCs w:val="20"/>
        </w:rPr>
        <w:t>.</w:t>
      </w:r>
    </w:p>
    <w:p w:rsidR="005101C0" w:rsidRPr="00357E6F" w:rsidRDefault="005101C0" w:rsidP="005101C0">
      <w:pPr>
        <w:numPr>
          <w:ilvl w:val="0"/>
          <w:numId w:val="73"/>
        </w:numPr>
        <w:tabs>
          <w:tab w:val="left" w:pos="1080"/>
          <w:tab w:val="left" w:pos="1429"/>
        </w:tabs>
        <w:spacing w:before="0" w:beforeAutospacing="0" w:after="0" w:afterAutospacing="0"/>
        <w:ind w:left="0" w:firstLine="709"/>
        <w:jc w:val="both"/>
        <w:rPr>
          <w:sz w:val="20"/>
          <w:szCs w:val="20"/>
        </w:rPr>
      </w:pPr>
      <w:proofErr w:type="spellStart"/>
      <w:r w:rsidRPr="00357E6F">
        <w:rPr>
          <w:sz w:val="20"/>
          <w:szCs w:val="20"/>
        </w:rPr>
        <w:t>Meine</w:t>
      </w:r>
      <w:proofErr w:type="spellEnd"/>
      <w:r w:rsidRPr="00357E6F">
        <w:rPr>
          <w:sz w:val="20"/>
          <w:szCs w:val="20"/>
        </w:rPr>
        <w:t xml:space="preserve"> </w:t>
      </w:r>
      <w:proofErr w:type="spellStart"/>
      <w:r w:rsidRPr="00357E6F">
        <w:rPr>
          <w:sz w:val="20"/>
          <w:szCs w:val="20"/>
        </w:rPr>
        <w:t>Stadt</w:t>
      </w:r>
      <w:proofErr w:type="spellEnd"/>
      <w:r w:rsidRPr="00357E6F">
        <w:rPr>
          <w:sz w:val="20"/>
          <w:szCs w:val="20"/>
        </w:rPr>
        <w:t>.</w:t>
      </w:r>
    </w:p>
    <w:p w:rsidR="005101C0" w:rsidRPr="00357E6F" w:rsidRDefault="005101C0" w:rsidP="00C629AA">
      <w:pPr>
        <w:pStyle w:val="1c"/>
        <w:keepNext/>
        <w:tabs>
          <w:tab w:val="right" w:leader="dot" w:pos="9600"/>
        </w:tabs>
        <w:spacing w:before="0" w:beforeAutospacing="0" w:after="0" w:afterAutospacing="0"/>
        <w:ind w:left="0"/>
        <w:rPr>
          <w:b/>
          <w:bCs/>
          <w:kern w:val="32"/>
          <w:sz w:val="20"/>
        </w:rPr>
      </w:pPr>
    </w:p>
    <w:p w:rsidR="005101C0" w:rsidRPr="00357E6F" w:rsidRDefault="00C629AA" w:rsidP="005101C0">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5101C0" w:rsidRPr="00357E6F">
        <w:rPr>
          <w:b/>
          <w:bCs/>
          <w:kern w:val="32"/>
          <w:sz w:val="20"/>
        </w:rPr>
        <w:t>. Учебно-методическое и информационное обеспечение дисциплины</w:t>
      </w:r>
    </w:p>
    <w:p w:rsidR="005101C0" w:rsidRPr="00357E6F" w:rsidRDefault="00C629AA" w:rsidP="005101C0">
      <w:pPr>
        <w:tabs>
          <w:tab w:val="left" w:pos="993"/>
        </w:tabs>
        <w:spacing w:before="0" w:beforeAutospacing="0" w:after="0" w:afterAutospacing="0"/>
        <w:ind w:firstLine="709"/>
        <w:rPr>
          <w:b/>
          <w:sz w:val="20"/>
          <w:szCs w:val="20"/>
        </w:rPr>
      </w:pPr>
      <w:r>
        <w:rPr>
          <w:b/>
          <w:sz w:val="20"/>
          <w:szCs w:val="20"/>
        </w:rPr>
        <w:t>7</w:t>
      </w:r>
      <w:r w:rsidR="005101C0" w:rsidRPr="00357E6F">
        <w:rPr>
          <w:b/>
          <w:sz w:val="20"/>
          <w:szCs w:val="20"/>
        </w:rPr>
        <w:t xml:space="preserve">.1. Рекомендуемая литература </w:t>
      </w:r>
    </w:p>
    <w:p w:rsidR="005101C0" w:rsidRPr="00357E6F" w:rsidRDefault="005101C0" w:rsidP="007E30C7">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101C0" w:rsidRPr="00372114" w:rsidRDefault="005101C0" w:rsidP="007E30C7">
      <w:pPr>
        <w:pStyle w:val="affffffffff0"/>
        <w:numPr>
          <w:ilvl w:val="0"/>
          <w:numId w:val="80"/>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72114">
        <w:rPr>
          <w:rFonts w:ascii="Times New Roman" w:eastAsia="Times New Roman" w:hAnsi="Times New Roman" w:cs="Times New Roman"/>
          <w:sz w:val="20"/>
          <w:szCs w:val="20"/>
        </w:rPr>
        <w:t>Гильфанова</w:t>
      </w:r>
      <w:proofErr w:type="spellEnd"/>
      <w:r w:rsidRPr="00372114">
        <w:rPr>
          <w:rFonts w:ascii="Times New Roman" w:eastAsia="Times New Roman" w:hAnsi="Times New Roman" w:cs="Times New Roman"/>
          <w:sz w:val="20"/>
          <w:szCs w:val="20"/>
        </w:rPr>
        <w:t xml:space="preserve">, Ф. Х. Немецкий язык: учебное пособие / Ф. Х. </w:t>
      </w:r>
      <w:proofErr w:type="spellStart"/>
      <w:r w:rsidRPr="00372114">
        <w:rPr>
          <w:rFonts w:ascii="Times New Roman" w:eastAsia="Times New Roman" w:hAnsi="Times New Roman" w:cs="Times New Roman"/>
          <w:sz w:val="20"/>
          <w:szCs w:val="20"/>
        </w:rPr>
        <w:t>Гильфан</w:t>
      </w:r>
      <w:r w:rsidR="00372114">
        <w:rPr>
          <w:rFonts w:ascii="Times New Roman" w:eastAsia="Times New Roman" w:hAnsi="Times New Roman" w:cs="Times New Roman"/>
          <w:sz w:val="20"/>
          <w:szCs w:val="20"/>
        </w:rPr>
        <w:t>ова</w:t>
      </w:r>
      <w:proofErr w:type="spellEnd"/>
      <w:r w:rsidR="00372114">
        <w:rPr>
          <w:rFonts w:ascii="Times New Roman" w:eastAsia="Times New Roman" w:hAnsi="Times New Roman" w:cs="Times New Roman"/>
          <w:sz w:val="20"/>
          <w:szCs w:val="20"/>
        </w:rPr>
        <w:t xml:space="preserve">, Р. Т. </w:t>
      </w:r>
      <w:proofErr w:type="spellStart"/>
      <w:r w:rsidR="00372114">
        <w:rPr>
          <w:rFonts w:ascii="Times New Roman" w:eastAsia="Times New Roman" w:hAnsi="Times New Roman" w:cs="Times New Roman"/>
          <w:sz w:val="20"/>
          <w:szCs w:val="20"/>
        </w:rPr>
        <w:t>Гильфанов</w:t>
      </w:r>
      <w:proofErr w:type="spellEnd"/>
      <w:r w:rsidR="00372114">
        <w:rPr>
          <w:rFonts w:ascii="Times New Roman" w:eastAsia="Times New Roman" w:hAnsi="Times New Roman" w:cs="Times New Roman"/>
          <w:sz w:val="20"/>
          <w:szCs w:val="20"/>
        </w:rPr>
        <w:t>. — Саратов</w:t>
      </w:r>
      <w:r w:rsidRPr="00372114">
        <w:rPr>
          <w:rFonts w:ascii="Times New Roman" w:eastAsia="Times New Roman" w:hAnsi="Times New Roman" w:cs="Times New Roman"/>
          <w:sz w:val="20"/>
          <w:szCs w:val="20"/>
        </w:rPr>
        <w:t>: Ай Пи Ар Медиа, 2020. — 228 c. — ISBN 978-5-4497-0317-0. — Текст: электронный // Электронно-библиотечная система IPR BOOKS: [сайт]. — URL: http://www.iprbookshop.ru/90198.html</w:t>
      </w:r>
    </w:p>
    <w:p w:rsidR="005101C0" w:rsidRPr="00372114" w:rsidRDefault="005101C0" w:rsidP="007E30C7">
      <w:pPr>
        <w:pStyle w:val="affffffffff0"/>
        <w:numPr>
          <w:ilvl w:val="0"/>
          <w:numId w:val="80"/>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Д. А. Немецкий язык: читаем, понимаем, говорим / Д. А. </w:t>
      </w: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С. В. </w:t>
      </w:r>
      <w:proofErr w:type="spellStart"/>
      <w:r w:rsidRPr="00372114">
        <w:rPr>
          <w:rFonts w:ascii="Times New Roman" w:eastAsia="Times New Roman" w:hAnsi="Times New Roman" w:cs="Times New Roman"/>
          <w:sz w:val="20"/>
          <w:szCs w:val="20"/>
        </w:rPr>
        <w:t>Паремская</w:t>
      </w:r>
      <w:proofErr w:type="spellEnd"/>
      <w:r w:rsidRPr="00372114">
        <w:rPr>
          <w:rFonts w:ascii="Times New Roman" w:eastAsia="Times New Roman" w:hAnsi="Times New Roman" w:cs="Times New Roman"/>
          <w:sz w:val="20"/>
          <w:szCs w:val="20"/>
        </w:rPr>
        <w:t xml:space="preserve">. — Минск: </w:t>
      </w:r>
      <w:proofErr w:type="spellStart"/>
      <w:r w:rsidRPr="00372114">
        <w:rPr>
          <w:rFonts w:ascii="Times New Roman" w:eastAsia="Times New Roman" w:hAnsi="Times New Roman" w:cs="Times New Roman"/>
          <w:sz w:val="20"/>
          <w:szCs w:val="20"/>
        </w:rPr>
        <w:t>Вышэйшая</w:t>
      </w:r>
      <w:proofErr w:type="spellEnd"/>
      <w:r w:rsidRPr="00372114">
        <w:rPr>
          <w:rFonts w:ascii="Times New Roman" w:eastAsia="Times New Roman" w:hAnsi="Times New Roman" w:cs="Times New Roman"/>
          <w:sz w:val="20"/>
          <w:szCs w:val="20"/>
        </w:rPr>
        <w:t xml:space="preserve"> школа, 2017. — 416 c. — ISBN 978-985-06-2808-4. — Текст: электронный // Электронно-библиотечная система IPR BOOKS: [сайт]. — URL: http://www.iprbookshop.ru/90797.html </w:t>
      </w:r>
    </w:p>
    <w:p w:rsidR="005101C0" w:rsidRPr="00372114" w:rsidRDefault="005101C0" w:rsidP="007E30C7">
      <w:pPr>
        <w:tabs>
          <w:tab w:val="left" w:pos="993"/>
          <w:tab w:val="left" w:pos="1080"/>
          <w:tab w:val="left" w:pos="1134"/>
        </w:tabs>
        <w:suppressAutoHyphens/>
        <w:spacing w:before="0" w:beforeAutospacing="0" w:after="0" w:afterAutospacing="0"/>
        <w:ind w:firstLine="709"/>
        <w:jc w:val="both"/>
        <w:rPr>
          <w:b/>
          <w:sz w:val="20"/>
          <w:szCs w:val="20"/>
        </w:rPr>
      </w:pPr>
    </w:p>
    <w:p w:rsidR="005101C0" w:rsidRPr="00357E6F" w:rsidRDefault="005101C0" w:rsidP="007E30C7">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5101C0" w:rsidRPr="00372114" w:rsidRDefault="005101C0" w:rsidP="007E30C7">
      <w:pPr>
        <w:pStyle w:val="affffffffff0"/>
        <w:numPr>
          <w:ilvl w:val="0"/>
          <w:numId w:val="81"/>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72114">
        <w:rPr>
          <w:rFonts w:ascii="Times New Roman" w:eastAsia="Times New Roman" w:hAnsi="Times New Roman" w:cs="Times New Roman"/>
          <w:sz w:val="20"/>
          <w:szCs w:val="20"/>
        </w:rPr>
        <w:lastRenderedPageBreak/>
        <w:t xml:space="preserve">Немецкий язык для бакалавров (начальный уровень). Ч.1: учебник / А. С. Бутусова, М. В. </w:t>
      </w:r>
      <w:proofErr w:type="spellStart"/>
      <w:r w:rsidRPr="00372114">
        <w:rPr>
          <w:rFonts w:ascii="Times New Roman" w:eastAsia="Times New Roman" w:hAnsi="Times New Roman" w:cs="Times New Roman"/>
          <w:sz w:val="20"/>
          <w:szCs w:val="20"/>
        </w:rPr>
        <w:t>Лесняк</w:t>
      </w:r>
      <w:proofErr w:type="spellEnd"/>
      <w:r w:rsidRPr="00372114">
        <w:rPr>
          <w:rFonts w:ascii="Times New Roman" w:eastAsia="Times New Roman" w:hAnsi="Times New Roman" w:cs="Times New Roman"/>
          <w:sz w:val="20"/>
          <w:szCs w:val="20"/>
        </w:rPr>
        <w:t xml:space="preserve">, В. Д. </w:t>
      </w:r>
      <w:proofErr w:type="spellStart"/>
      <w:r w:rsidRPr="00372114">
        <w:rPr>
          <w:rFonts w:ascii="Times New Roman" w:eastAsia="Times New Roman" w:hAnsi="Times New Roman" w:cs="Times New Roman"/>
          <w:sz w:val="20"/>
          <w:szCs w:val="20"/>
        </w:rPr>
        <w:t>Фатымина</w:t>
      </w:r>
      <w:proofErr w:type="spellEnd"/>
      <w:r w:rsidRPr="00372114">
        <w:rPr>
          <w:rFonts w:ascii="Times New Roman" w:eastAsia="Times New Roman" w:hAnsi="Times New Roman" w:cs="Times New Roman"/>
          <w:sz w:val="20"/>
          <w:szCs w:val="20"/>
        </w:rPr>
        <w:t xml:space="preserve">, О. П. Колесникова; под редакцией А. С. Бутусовой. — Ростов-на-Дону, Таганрог: Издательство Южного федерального университета, 2017. — 180 c. — ISBN 978-5-9275-2520-1 (ч.1), 978-5-9275-2519-5. — Текст: электронный // Электронно-библиотечная система IPR BOOKS: [сайт]. — URL: http://www.iprbookshop.ru/87448.html </w:t>
      </w:r>
    </w:p>
    <w:p w:rsidR="005101C0" w:rsidRPr="00372114" w:rsidRDefault="005101C0" w:rsidP="007E30C7">
      <w:pPr>
        <w:pStyle w:val="affffffffff0"/>
        <w:numPr>
          <w:ilvl w:val="0"/>
          <w:numId w:val="81"/>
        </w:numPr>
        <w:tabs>
          <w:tab w:val="left" w:pos="993"/>
          <w:tab w:val="left" w:pos="1080"/>
          <w:tab w:val="left" w:pos="1134"/>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372114">
        <w:rPr>
          <w:rFonts w:ascii="Times New Roman" w:eastAsia="Times New Roman" w:hAnsi="Times New Roman" w:cs="Times New Roman"/>
          <w:sz w:val="20"/>
          <w:szCs w:val="20"/>
        </w:rPr>
        <w:t xml:space="preserve">Виниченко, Л. Г. Немецкий язык для студентов </w:t>
      </w:r>
      <w:proofErr w:type="spellStart"/>
      <w:r w:rsidRPr="00372114">
        <w:rPr>
          <w:rFonts w:ascii="Times New Roman" w:eastAsia="Times New Roman" w:hAnsi="Times New Roman" w:cs="Times New Roman"/>
          <w:sz w:val="20"/>
          <w:szCs w:val="20"/>
        </w:rPr>
        <w:t>бакалавриата</w:t>
      </w:r>
      <w:proofErr w:type="spellEnd"/>
      <w:r w:rsidRPr="00372114">
        <w:rPr>
          <w:rFonts w:ascii="Times New Roman" w:eastAsia="Times New Roman" w:hAnsi="Times New Roman" w:cs="Times New Roman"/>
          <w:sz w:val="20"/>
          <w:szCs w:val="20"/>
        </w:rPr>
        <w:t xml:space="preserve"> гуманитарных и естественных направлений подготовки неязыковых факультетов университетов: учебник / Л. Г. Виниченко, Г. С. </w:t>
      </w:r>
      <w:proofErr w:type="spellStart"/>
      <w:r w:rsidRPr="00372114">
        <w:rPr>
          <w:rFonts w:ascii="Times New Roman" w:eastAsia="Times New Roman" w:hAnsi="Times New Roman" w:cs="Times New Roman"/>
          <w:sz w:val="20"/>
          <w:szCs w:val="20"/>
        </w:rPr>
        <w:t>Завгородняя</w:t>
      </w:r>
      <w:proofErr w:type="spellEnd"/>
      <w:r w:rsidRPr="00372114">
        <w:rPr>
          <w:rFonts w:ascii="Times New Roman" w:eastAsia="Times New Roman" w:hAnsi="Times New Roman" w:cs="Times New Roman"/>
          <w:sz w:val="20"/>
          <w:szCs w:val="20"/>
        </w:rPr>
        <w:t xml:space="preserve">. — Ростов-на-Дону, Таганрог: Издательство Южного федерального университета, 2017. — 359 c. — ISBN 978-5-9275-2547-8. — Текст: электронный // Электронно-библиотечная система IPR BOOKS: [сайт]. — URL: </w:t>
      </w:r>
      <w:hyperlink r:id="rId6" w:history="1">
        <w:r w:rsidRPr="00372114">
          <w:rPr>
            <w:rStyle w:val="af1"/>
            <w:rFonts w:ascii="Times New Roman" w:eastAsia="Times New Roman" w:hAnsi="Times New Roman" w:cs="Times New Roman"/>
            <w:sz w:val="20"/>
            <w:szCs w:val="20"/>
          </w:rPr>
          <w:t>http://www.iprbookshop.ru/87449.html</w:t>
        </w:r>
      </w:hyperlink>
    </w:p>
    <w:p w:rsidR="005101C0" w:rsidRPr="00357E6F" w:rsidRDefault="005101C0" w:rsidP="005101C0">
      <w:pPr>
        <w:tabs>
          <w:tab w:val="left" w:pos="993"/>
          <w:tab w:val="left" w:pos="1080"/>
        </w:tabs>
        <w:spacing w:before="0" w:beforeAutospacing="0" w:after="0" w:afterAutospacing="0"/>
        <w:ind w:firstLine="709"/>
        <w:jc w:val="both"/>
        <w:rPr>
          <w:sz w:val="20"/>
          <w:szCs w:val="20"/>
        </w:rPr>
      </w:pPr>
    </w:p>
    <w:p w:rsidR="005101C0" w:rsidRPr="00357E6F" w:rsidRDefault="00C629AA" w:rsidP="005101C0">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5101C0" w:rsidRPr="00357E6F">
        <w:rPr>
          <w:b/>
          <w:sz w:val="20"/>
          <w:szCs w:val="20"/>
        </w:rPr>
        <w:t>.2. Ресурсы информационно-телекоммуникационной сети «Интернет»</w:t>
      </w:r>
    </w:p>
    <w:p w:rsidR="005101C0" w:rsidRPr="00357E6F" w:rsidRDefault="005101C0" w:rsidP="005101C0">
      <w:pPr>
        <w:suppressAutoHyphens/>
        <w:spacing w:before="0" w:beforeAutospacing="0" w:after="0" w:afterAutospacing="0"/>
        <w:ind w:firstLine="709"/>
        <w:jc w:val="both"/>
        <w:rPr>
          <w:rStyle w:val="b-serp-urlitem1"/>
          <w:sz w:val="20"/>
          <w:szCs w:val="20"/>
        </w:rPr>
      </w:pPr>
      <w:r w:rsidRPr="00357E6F">
        <w:rPr>
          <w:rStyle w:val="b-serp-urlitem1"/>
          <w:sz w:val="20"/>
          <w:szCs w:val="20"/>
        </w:rPr>
        <w:t xml:space="preserve">- </w:t>
      </w:r>
      <w:r w:rsidRPr="00357E6F">
        <w:rPr>
          <w:rStyle w:val="b-serp-urlitem1"/>
          <w:sz w:val="20"/>
          <w:szCs w:val="20"/>
          <w:lang w:val="en-US"/>
        </w:rPr>
        <w:t>www</w:t>
      </w:r>
      <w:r w:rsidRPr="00357E6F">
        <w:rPr>
          <w:rStyle w:val="b-serp-urlitem1"/>
          <w:sz w:val="20"/>
          <w:szCs w:val="20"/>
        </w:rPr>
        <w:t>.</w:t>
      </w:r>
      <w:proofErr w:type="spellStart"/>
      <w:r w:rsidRPr="00357E6F">
        <w:rPr>
          <w:sz w:val="20"/>
          <w:szCs w:val="20"/>
          <w:lang w:val="en-US"/>
        </w:rPr>
        <w:t>grammade</w:t>
      </w:r>
      <w:proofErr w:type="spellEnd"/>
      <w:r w:rsidRPr="00357E6F">
        <w:rPr>
          <w:sz w:val="20"/>
          <w:szCs w:val="20"/>
        </w:rPr>
        <w:t>.</w:t>
      </w:r>
      <w:proofErr w:type="spellStart"/>
      <w:r w:rsidRPr="00357E6F">
        <w:rPr>
          <w:sz w:val="20"/>
          <w:szCs w:val="20"/>
          <w:lang w:val="en-US"/>
        </w:rPr>
        <w:t>ru</w:t>
      </w:r>
      <w:proofErr w:type="spellEnd"/>
      <w:r w:rsidRPr="00357E6F">
        <w:rPr>
          <w:sz w:val="20"/>
          <w:szCs w:val="20"/>
        </w:rPr>
        <w:t>;</w:t>
      </w:r>
    </w:p>
    <w:p w:rsidR="005101C0" w:rsidRPr="00357E6F" w:rsidRDefault="005101C0" w:rsidP="005101C0">
      <w:pPr>
        <w:suppressAutoHyphens/>
        <w:spacing w:before="0" w:beforeAutospacing="0" w:after="0" w:afterAutospacing="0"/>
        <w:ind w:firstLine="709"/>
        <w:jc w:val="both"/>
        <w:rPr>
          <w:sz w:val="20"/>
          <w:szCs w:val="20"/>
        </w:rPr>
      </w:pPr>
      <w:r w:rsidRPr="00357E6F">
        <w:rPr>
          <w:sz w:val="20"/>
          <w:szCs w:val="20"/>
        </w:rPr>
        <w:t xml:space="preserve">- http://www.biblioclub.ru/ </w:t>
      </w:r>
      <w:r w:rsidRPr="00357E6F">
        <w:rPr>
          <w:bCs/>
          <w:sz w:val="20"/>
          <w:szCs w:val="20"/>
        </w:rPr>
        <w:t>Университетская библиотека</w:t>
      </w:r>
      <w:r w:rsidRPr="00357E6F">
        <w:rPr>
          <w:b/>
          <w:bCs/>
          <w:sz w:val="20"/>
          <w:szCs w:val="20"/>
        </w:rPr>
        <w:t>.</w:t>
      </w:r>
      <w:r w:rsidRPr="00357E6F">
        <w:rPr>
          <w:sz w:val="20"/>
          <w:szCs w:val="20"/>
        </w:rPr>
        <w:t xml:space="preserve"> Электронная библиотека для студентов, сотрудников библиотек, специалистов-гуманитариев. </w:t>
      </w:r>
    </w:p>
    <w:p w:rsidR="005101C0" w:rsidRPr="00357E6F" w:rsidRDefault="005101C0" w:rsidP="005101C0">
      <w:pPr>
        <w:pStyle w:val="1c"/>
        <w:keepNext/>
        <w:tabs>
          <w:tab w:val="right" w:leader="dot" w:pos="9600"/>
        </w:tabs>
        <w:spacing w:before="0" w:beforeAutospacing="0" w:after="0" w:afterAutospacing="0"/>
        <w:ind w:left="0" w:firstLine="709"/>
        <w:rPr>
          <w:b/>
          <w:bCs/>
          <w:kern w:val="32"/>
          <w:sz w:val="20"/>
        </w:rPr>
      </w:pPr>
    </w:p>
    <w:p w:rsidR="00A11783" w:rsidRDefault="00C629AA" w:rsidP="00A11783">
      <w:pPr>
        <w:spacing w:before="0" w:beforeAutospacing="0" w:after="0" w:afterAutospacing="0"/>
        <w:ind w:firstLine="709"/>
        <w:jc w:val="both"/>
        <w:rPr>
          <w:b/>
          <w:sz w:val="20"/>
        </w:rPr>
      </w:pPr>
      <w:r>
        <w:rPr>
          <w:b/>
          <w:sz w:val="20"/>
        </w:rPr>
        <w:t>8</w:t>
      </w:r>
      <w:r w:rsidR="00A1178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1783" w:rsidRDefault="00A11783" w:rsidP="00A1178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11783" w:rsidRDefault="00A11783" w:rsidP="00A11783">
      <w:pPr>
        <w:spacing w:before="0" w:beforeAutospacing="0" w:after="0" w:afterAutospacing="0"/>
        <w:ind w:firstLine="709"/>
        <w:jc w:val="both"/>
        <w:rPr>
          <w:sz w:val="20"/>
        </w:rPr>
      </w:pPr>
      <w:r>
        <w:rPr>
          <w:sz w:val="20"/>
        </w:rPr>
        <w:t xml:space="preserve">- </w:t>
      </w:r>
      <w:r w:rsidR="00427938" w:rsidRPr="00427938">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E30C7" w:rsidRDefault="007E30C7" w:rsidP="00A11783">
      <w:pPr>
        <w:spacing w:before="0" w:beforeAutospacing="0" w:after="0" w:afterAutospacing="0"/>
        <w:ind w:firstLine="709"/>
        <w:jc w:val="both"/>
        <w:rPr>
          <w:sz w:val="20"/>
        </w:rPr>
      </w:pPr>
      <w:r>
        <w:rPr>
          <w:sz w:val="20"/>
        </w:rPr>
        <w:t>- л</w:t>
      </w:r>
      <w:r w:rsidRPr="007E30C7">
        <w:rPr>
          <w:sz w:val="20"/>
        </w:rPr>
        <w:t>ингафонный кабинет</w:t>
      </w:r>
      <w:r>
        <w:rPr>
          <w:sz w:val="20"/>
        </w:rPr>
        <w:t>;</w:t>
      </w:r>
    </w:p>
    <w:p w:rsidR="00A11783" w:rsidRDefault="00A11783" w:rsidP="00A1178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01C0" w:rsidRPr="006E48DD" w:rsidRDefault="00A11783" w:rsidP="00A1178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5101C0" w:rsidRPr="006E48DD" w:rsidRDefault="005101C0" w:rsidP="005101C0">
      <w:pPr>
        <w:spacing w:before="0" w:beforeAutospacing="0" w:after="0" w:afterAutospacing="0"/>
        <w:ind w:firstLine="709"/>
        <w:rPr>
          <w:sz w:val="20"/>
          <w:szCs w:val="20"/>
        </w:rPr>
      </w:pPr>
      <w:r w:rsidRPr="006E48DD">
        <w:rPr>
          <w:sz w:val="20"/>
          <w:szCs w:val="20"/>
        </w:rPr>
        <w:t>ПО браузер – приложение операционной системы, предназначенное для просмотра Web-страниц</w:t>
      </w:r>
    </w:p>
    <w:p w:rsidR="005101C0" w:rsidRPr="006E48DD" w:rsidRDefault="005101C0" w:rsidP="005101C0">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101C0" w:rsidRPr="006E48DD" w:rsidRDefault="005101C0" w:rsidP="005101C0">
      <w:pPr>
        <w:spacing w:before="0" w:beforeAutospacing="0" w:after="0" w:afterAutospacing="0"/>
        <w:ind w:firstLine="709"/>
        <w:rPr>
          <w:sz w:val="20"/>
          <w:szCs w:val="20"/>
        </w:rPr>
      </w:pPr>
      <w:r w:rsidRPr="006E48DD">
        <w:rPr>
          <w:sz w:val="20"/>
          <w:szCs w:val="20"/>
        </w:rPr>
        <w:t>Электронный информационный ресурс «Личная студия обучающегося» (отечественное ПО)</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Свободно распространяемое программное обеспечение (в том числе отечественного производства):</w:t>
      </w:r>
    </w:p>
    <w:p w:rsidR="005101C0" w:rsidRPr="006E48DD" w:rsidRDefault="005101C0" w:rsidP="005101C0">
      <w:pPr>
        <w:spacing w:before="0" w:beforeAutospacing="0" w:after="0" w:afterAutospacing="0"/>
        <w:ind w:firstLine="709"/>
        <w:rPr>
          <w:sz w:val="20"/>
          <w:szCs w:val="20"/>
        </w:rPr>
      </w:pPr>
      <w:r w:rsidRPr="006E48DD">
        <w:rPr>
          <w:sz w:val="20"/>
          <w:szCs w:val="20"/>
        </w:rPr>
        <w:t>Мой Офис Веб-редакторы https://edit.myoffice.ru (отечественное ПО)</w:t>
      </w:r>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Calc. </w:t>
      </w:r>
    </w:p>
    <w:p w:rsidR="005101C0" w:rsidRPr="006E48DD" w:rsidRDefault="00F15867" w:rsidP="005101C0">
      <w:pPr>
        <w:spacing w:before="0" w:beforeAutospacing="0" w:after="0" w:afterAutospacing="0"/>
        <w:ind w:firstLine="709"/>
        <w:rPr>
          <w:sz w:val="20"/>
          <w:szCs w:val="20"/>
          <w:lang w:val="en-US"/>
        </w:rPr>
      </w:pPr>
      <w:hyperlink r:id="rId7" w:history="1">
        <w:r w:rsidR="005101C0" w:rsidRPr="006E48DD">
          <w:rPr>
            <w:sz w:val="20"/>
            <w:szCs w:val="20"/>
            <w:lang w:val="en-US"/>
          </w:rPr>
          <w:t>http://qsp.su/tools/onlinehelp/about_license_gpl_russian.html</w:t>
        </w:r>
      </w:hyperlink>
      <w:r w:rsidR="005101C0" w:rsidRPr="006E48DD">
        <w:rPr>
          <w:sz w:val="20"/>
          <w:szCs w:val="20"/>
          <w:lang w:val="en-US"/>
        </w:rPr>
        <w:t xml:space="preserve">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ПО </w:t>
      </w:r>
      <w:proofErr w:type="spellStart"/>
      <w:r w:rsidRPr="006E48DD">
        <w:rPr>
          <w:sz w:val="20"/>
          <w:szCs w:val="20"/>
        </w:rPr>
        <w:t>OpenOffice.Org.Base</w:t>
      </w:r>
      <w:proofErr w:type="spellEnd"/>
    </w:p>
    <w:p w:rsidR="005101C0" w:rsidRPr="006E48DD" w:rsidRDefault="00F15867" w:rsidP="005101C0">
      <w:pPr>
        <w:spacing w:before="0" w:beforeAutospacing="0" w:after="0" w:afterAutospacing="0"/>
        <w:ind w:firstLine="709"/>
        <w:rPr>
          <w:sz w:val="20"/>
          <w:szCs w:val="20"/>
        </w:rPr>
      </w:pPr>
      <w:hyperlink r:id="rId8" w:history="1">
        <w:r w:rsidR="005101C0" w:rsidRPr="006E48DD">
          <w:rPr>
            <w:sz w:val="20"/>
            <w:szCs w:val="20"/>
          </w:rPr>
          <w:t>http://qsp.su/tools/onlinehelp/about_license_gpl_russian.html</w:t>
        </w:r>
      </w:hyperlink>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w:t>
      </w:r>
      <w:proofErr w:type="spellStart"/>
      <w:r w:rsidRPr="006E48DD">
        <w:rPr>
          <w:sz w:val="20"/>
          <w:szCs w:val="20"/>
          <w:lang w:val="en-US"/>
        </w:rPr>
        <w:t>OpenOffice.org.Impress</w:t>
      </w:r>
      <w:proofErr w:type="spellEnd"/>
      <w:r w:rsidRPr="006E48DD">
        <w:rPr>
          <w:sz w:val="20"/>
          <w:szCs w:val="20"/>
          <w:lang w:val="en-US"/>
        </w:rPr>
        <w:t xml:space="preserve"> </w:t>
      </w:r>
    </w:p>
    <w:p w:rsidR="005101C0" w:rsidRPr="006E48DD" w:rsidRDefault="00F15867" w:rsidP="005101C0">
      <w:pPr>
        <w:spacing w:before="0" w:beforeAutospacing="0" w:after="0" w:afterAutospacing="0"/>
        <w:ind w:firstLine="709"/>
        <w:rPr>
          <w:sz w:val="20"/>
          <w:szCs w:val="20"/>
          <w:lang w:val="en-US"/>
        </w:rPr>
      </w:pPr>
      <w:hyperlink r:id="rId9" w:history="1">
        <w:r w:rsidR="005101C0" w:rsidRPr="006E48DD">
          <w:rPr>
            <w:sz w:val="20"/>
            <w:szCs w:val="20"/>
            <w:lang w:val="en-US"/>
          </w:rPr>
          <w:t>http://qsp.su/tools/onlinehelp/about_license_gpl_russian.html</w:t>
        </w:r>
      </w:hyperlink>
      <w:r w:rsidR="005101C0" w:rsidRPr="006E48DD">
        <w:rPr>
          <w:sz w:val="20"/>
          <w:szCs w:val="20"/>
          <w:lang w:val="en-US"/>
        </w:rPr>
        <w:t xml:space="preserve"> </w:t>
      </w:r>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Writer </w:t>
      </w:r>
    </w:p>
    <w:p w:rsidR="005101C0" w:rsidRPr="006E48DD" w:rsidRDefault="00F15867" w:rsidP="005101C0">
      <w:pPr>
        <w:spacing w:before="0" w:beforeAutospacing="0" w:after="0" w:afterAutospacing="0"/>
        <w:ind w:firstLine="709"/>
        <w:rPr>
          <w:sz w:val="20"/>
          <w:szCs w:val="20"/>
          <w:lang w:val="en-US"/>
        </w:rPr>
      </w:pPr>
      <w:hyperlink r:id="rId10" w:history="1">
        <w:r w:rsidR="005101C0" w:rsidRPr="006E48DD">
          <w:rPr>
            <w:sz w:val="20"/>
            <w:szCs w:val="20"/>
            <w:lang w:val="en-US"/>
          </w:rPr>
          <w:t>http://qsp.su/tools/onlinehelp/about_license_gpl_russian.html</w:t>
        </w:r>
      </w:hyperlink>
    </w:p>
    <w:p w:rsidR="005101C0" w:rsidRPr="006E48DD" w:rsidRDefault="005101C0" w:rsidP="005101C0">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 Office.org Draw</w:t>
      </w:r>
    </w:p>
    <w:p w:rsidR="005101C0" w:rsidRPr="006E48DD" w:rsidRDefault="00F15867" w:rsidP="005101C0">
      <w:pPr>
        <w:spacing w:before="0" w:beforeAutospacing="0" w:after="0" w:afterAutospacing="0"/>
        <w:ind w:firstLine="709"/>
        <w:rPr>
          <w:sz w:val="20"/>
          <w:szCs w:val="20"/>
          <w:lang w:val="en-US"/>
        </w:rPr>
      </w:pPr>
      <w:hyperlink r:id="rId11" w:history="1">
        <w:r w:rsidR="005101C0" w:rsidRPr="006E48DD">
          <w:rPr>
            <w:sz w:val="20"/>
            <w:szCs w:val="20"/>
            <w:lang w:val="en-US"/>
          </w:rPr>
          <w:t>http://qsp.su/tools/onlinehelp/about_license_gpl_russian.html</w:t>
        </w:r>
      </w:hyperlink>
    </w:p>
    <w:p w:rsidR="005101C0" w:rsidRPr="006E48DD" w:rsidRDefault="005101C0" w:rsidP="005101C0">
      <w:pPr>
        <w:spacing w:before="0" w:beforeAutospacing="0" w:after="0" w:afterAutospacing="0"/>
        <w:ind w:firstLine="709"/>
        <w:rPr>
          <w:sz w:val="20"/>
          <w:szCs w:val="20"/>
        </w:rPr>
      </w:pPr>
      <w:r w:rsidRPr="006E48DD">
        <w:rPr>
          <w:sz w:val="20"/>
          <w:szCs w:val="20"/>
        </w:rPr>
        <w:t xml:space="preserve">ПО «Блокнот» - стандартное приложение операционной системы (MS </w:t>
      </w:r>
      <w:proofErr w:type="spellStart"/>
      <w:r w:rsidRPr="006E48DD">
        <w:rPr>
          <w:sz w:val="20"/>
          <w:szCs w:val="20"/>
        </w:rPr>
        <w:t>Windows</w:t>
      </w:r>
      <w:proofErr w:type="spellEnd"/>
      <w:r w:rsidRPr="006E48DD">
        <w:rPr>
          <w:sz w:val="20"/>
          <w:szCs w:val="20"/>
        </w:rPr>
        <w:t xml:space="preserve">, </w:t>
      </w:r>
      <w:proofErr w:type="spellStart"/>
      <w:r w:rsidRPr="006E48DD">
        <w:rPr>
          <w:sz w:val="20"/>
          <w:szCs w:val="20"/>
        </w:rPr>
        <w:t>Android</w:t>
      </w:r>
      <w:proofErr w:type="spellEnd"/>
      <w:r w:rsidRPr="006E48DD">
        <w:rPr>
          <w:sz w:val="20"/>
          <w:szCs w:val="20"/>
        </w:rPr>
        <w:t xml:space="preserve"> и т.д.),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предназначенное для работы с текстами;  </w:t>
      </w:r>
    </w:p>
    <w:p w:rsidR="005101C0" w:rsidRPr="006E48DD" w:rsidRDefault="005101C0" w:rsidP="005101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Современные профессиональные базы данных:</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Главный исторический портал страны </w:t>
      </w:r>
      <w:proofErr w:type="spellStart"/>
      <w:r w:rsidRPr="006E48DD">
        <w:rPr>
          <w:sz w:val="20"/>
          <w:szCs w:val="20"/>
        </w:rPr>
        <w:t>История.РФ</w:t>
      </w:r>
      <w:proofErr w:type="spellEnd"/>
      <w:r w:rsidRPr="006E48DD">
        <w:rPr>
          <w:sz w:val="20"/>
          <w:szCs w:val="20"/>
        </w:rPr>
        <w:t xml:space="preserve"> https://histrf.ru/</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Реестр профессиональных стандартов https://profstandart.rosmintrud.ru/obshchiy-informatsionnyy-blok/natsionalnyy-reestr-professionalnykh-standartov/reestr-professionalnykh-standartov/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Реестр студентов/ординаторов/аспирантов/ассистентов-стажеров https://www.mos.ru/karta-moskvicha/services-proverka-grazhdanina-v-reestre-studentov/ </w:t>
      </w:r>
    </w:p>
    <w:p w:rsidR="005101C0" w:rsidRPr="006E48DD" w:rsidRDefault="005101C0" w:rsidP="005101C0">
      <w:pPr>
        <w:spacing w:before="0" w:beforeAutospacing="0" w:after="0" w:afterAutospacing="0"/>
        <w:ind w:firstLine="709"/>
        <w:rPr>
          <w:sz w:val="20"/>
          <w:szCs w:val="20"/>
        </w:rPr>
      </w:pPr>
      <w:r w:rsidRPr="006E48DD">
        <w:rPr>
          <w:sz w:val="20"/>
          <w:szCs w:val="20"/>
        </w:rPr>
        <w:t xml:space="preserve">Научная электронная библиотека. </w:t>
      </w:r>
      <w:r w:rsidRPr="006E48DD">
        <w:rPr>
          <w:sz w:val="20"/>
          <w:szCs w:val="20"/>
          <w:lang w:val="en-US"/>
        </w:rPr>
        <w:t>http</w:t>
      </w:r>
      <w:r w:rsidRPr="006E48DD">
        <w:rPr>
          <w:sz w:val="20"/>
          <w:szCs w:val="20"/>
        </w:rPr>
        <w:t>://</w:t>
      </w:r>
      <w:proofErr w:type="spellStart"/>
      <w:r w:rsidRPr="006E48DD">
        <w:rPr>
          <w:sz w:val="20"/>
          <w:szCs w:val="20"/>
          <w:lang w:val="en-US"/>
        </w:rPr>
        <w:t>elibrary</w:t>
      </w:r>
      <w:proofErr w:type="spellEnd"/>
      <w:r w:rsidRPr="006E48DD">
        <w:rPr>
          <w:sz w:val="20"/>
          <w:szCs w:val="20"/>
        </w:rPr>
        <w:t>.</w:t>
      </w:r>
      <w:proofErr w:type="spellStart"/>
      <w:r w:rsidRPr="006E48DD">
        <w:rPr>
          <w:sz w:val="20"/>
          <w:szCs w:val="20"/>
          <w:lang w:val="en-US"/>
        </w:rPr>
        <w:t>ru</w:t>
      </w:r>
      <w:proofErr w:type="spellEnd"/>
    </w:p>
    <w:p w:rsidR="005101C0" w:rsidRPr="006E48DD" w:rsidRDefault="005101C0" w:rsidP="00A73123">
      <w:pPr>
        <w:spacing w:before="0" w:beforeAutospacing="0" w:after="0" w:afterAutospacing="0"/>
        <w:ind w:firstLine="709"/>
        <w:rPr>
          <w:sz w:val="20"/>
          <w:szCs w:val="20"/>
        </w:rPr>
      </w:pPr>
      <w:r w:rsidRPr="006E48DD">
        <w:rPr>
          <w:sz w:val="20"/>
          <w:szCs w:val="20"/>
        </w:rPr>
        <w:t xml:space="preserve">Электронно-библиотечная система </w:t>
      </w:r>
      <w:proofErr w:type="spellStart"/>
      <w:r w:rsidRPr="006E48DD">
        <w:rPr>
          <w:sz w:val="20"/>
          <w:szCs w:val="20"/>
          <w:lang w:val="en-US"/>
        </w:rPr>
        <w:t>IPRbooks</w:t>
      </w:r>
      <w:proofErr w:type="spellEnd"/>
      <w:r w:rsidRPr="006E48DD">
        <w:rPr>
          <w:sz w:val="20"/>
          <w:szCs w:val="20"/>
        </w:rPr>
        <w:t xml:space="preserve"> (ЭБС </w:t>
      </w:r>
      <w:proofErr w:type="spellStart"/>
      <w:r w:rsidRPr="006E48DD">
        <w:rPr>
          <w:sz w:val="20"/>
          <w:szCs w:val="20"/>
          <w:lang w:val="en-US"/>
        </w:rPr>
        <w:t>IPRbooks</w:t>
      </w:r>
      <w:proofErr w:type="spellEnd"/>
      <w:r w:rsidRPr="006E48DD">
        <w:rPr>
          <w:sz w:val="20"/>
          <w:szCs w:val="20"/>
        </w:rPr>
        <w:t>) –</w:t>
      </w:r>
      <w:r w:rsidR="00A73123">
        <w:rPr>
          <w:sz w:val="20"/>
          <w:szCs w:val="20"/>
        </w:rPr>
        <w:t xml:space="preserve"> </w:t>
      </w:r>
      <w:r w:rsidRPr="006E48DD">
        <w:rPr>
          <w:sz w:val="20"/>
          <w:szCs w:val="20"/>
        </w:rPr>
        <w:t>электронная библиотека по всем отраслям знаний</w:t>
      </w:r>
      <w:r w:rsidR="00A73123">
        <w:rPr>
          <w:sz w:val="20"/>
          <w:szCs w:val="20"/>
        </w:rPr>
        <w:t xml:space="preserve"> </w:t>
      </w:r>
      <w:r w:rsidRPr="006E48DD">
        <w:rPr>
          <w:sz w:val="20"/>
          <w:szCs w:val="20"/>
          <w:lang w:val="en-US"/>
        </w:rPr>
        <w:t>http</w:t>
      </w:r>
      <w:r w:rsidRPr="006E48DD">
        <w:rPr>
          <w:sz w:val="20"/>
          <w:szCs w:val="20"/>
        </w:rPr>
        <w:t>://</w:t>
      </w:r>
      <w:r w:rsidRPr="006E48DD">
        <w:rPr>
          <w:sz w:val="20"/>
          <w:szCs w:val="20"/>
          <w:lang w:val="en-US"/>
        </w:rPr>
        <w:t>www</w:t>
      </w:r>
      <w:r w:rsidRPr="006E48DD">
        <w:rPr>
          <w:sz w:val="20"/>
          <w:szCs w:val="20"/>
        </w:rPr>
        <w:t>.</w:t>
      </w:r>
      <w:proofErr w:type="spellStart"/>
      <w:r w:rsidRPr="006E48DD">
        <w:rPr>
          <w:sz w:val="20"/>
          <w:szCs w:val="20"/>
          <w:lang w:val="en-US"/>
        </w:rPr>
        <w:t>iprbookshop</w:t>
      </w:r>
      <w:proofErr w:type="spellEnd"/>
      <w:r w:rsidRPr="006E48DD">
        <w:rPr>
          <w:sz w:val="20"/>
          <w:szCs w:val="20"/>
        </w:rPr>
        <w:t>.</w:t>
      </w:r>
      <w:proofErr w:type="spellStart"/>
      <w:r w:rsidRPr="006E48DD">
        <w:rPr>
          <w:sz w:val="20"/>
          <w:szCs w:val="20"/>
          <w:lang w:val="en-US"/>
        </w:rPr>
        <w:t>ru</w:t>
      </w:r>
      <w:proofErr w:type="spellEnd"/>
    </w:p>
    <w:p w:rsidR="00340E58" w:rsidRPr="00D52134" w:rsidRDefault="00340E58" w:rsidP="00340E5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40E58" w:rsidRPr="0048691E" w:rsidRDefault="00340E58" w:rsidP="00340E5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40E58" w:rsidRPr="00D52134" w:rsidRDefault="00340E58" w:rsidP="00340E5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5101C0" w:rsidRDefault="00841522" w:rsidP="005101C0"/>
    <w:sectPr w:rsidR="00841522" w:rsidRPr="005101C0"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4B3AF0"/>
    <w:multiLevelType w:val="multilevel"/>
    <w:tmpl w:val="144B3AF0"/>
    <w:lvl w:ilvl="0">
      <w:start w:val="1"/>
      <w:numFmt w:val="decimal"/>
      <w:lvlText w:val="%1."/>
      <w:lvlJc w:val="left"/>
      <w:pPr>
        <w:tabs>
          <w:tab w:val="num" w:pos="1429"/>
        </w:tabs>
        <w:ind w:left="1429" w:hanging="360"/>
      </w:pPr>
      <w:rPr>
        <w:rFonts w:cs="Times New Roman"/>
        <w:sz w:val="20"/>
        <w:szCs w:val="2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8A80B6F"/>
    <w:multiLevelType w:val="multilevel"/>
    <w:tmpl w:val="18A80B6F"/>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D769E0"/>
    <w:multiLevelType w:val="hybridMultilevel"/>
    <w:tmpl w:val="EAB60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B620933"/>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2CB50F1"/>
    <w:multiLevelType w:val="multilevel"/>
    <w:tmpl w:val="32CB50F1"/>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5147C77"/>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38" w15:restartNumberingAfterBreak="0">
    <w:nsid w:val="35611681"/>
    <w:multiLevelType w:val="multilevel"/>
    <w:tmpl w:val="35611681"/>
    <w:lvl w:ilvl="0">
      <w:start w:val="1"/>
      <w:numFmt w:val="bullet"/>
      <w:lvlText w:val=""/>
      <w:lvlJc w:val="left"/>
      <w:pPr>
        <w:tabs>
          <w:tab w:val="num" w:pos="1174"/>
        </w:tabs>
        <w:ind w:left="1174" w:hanging="360"/>
      </w:pPr>
      <w:rPr>
        <w:rFonts w:ascii="Symbol" w:hAnsi="Symbol" w:hint="default"/>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6076C32"/>
    <w:multiLevelType w:val="multilevel"/>
    <w:tmpl w:val="36076C32"/>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8F00C12"/>
    <w:multiLevelType w:val="multilevel"/>
    <w:tmpl w:val="38F00C12"/>
    <w:lvl w:ilvl="0">
      <w:start w:val="1"/>
      <w:numFmt w:val="decimal"/>
      <w:lvlText w:val="%1."/>
      <w:lvlJc w:val="left"/>
      <w:pPr>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9E62DB"/>
    <w:multiLevelType w:val="multilevel"/>
    <w:tmpl w:val="3B9E62DB"/>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CEA1628"/>
    <w:multiLevelType w:val="multilevel"/>
    <w:tmpl w:val="3CEA1628"/>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5F6030CC"/>
    <w:multiLevelType w:val="multilevel"/>
    <w:tmpl w:val="5F6030C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6150DEF"/>
    <w:multiLevelType w:val="hybridMultilevel"/>
    <w:tmpl w:val="53F8B4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D2A367E"/>
    <w:multiLevelType w:val="multilevel"/>
    <w:tmpl w:val="6D2A367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6E7B256B"/>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0"/>
  </w:num>
  <w:num w:numId="16">
    <w:abstractNumId w:val="63"/>
  </w:num>
  <w:num w:numId="17">
    <w:abstractNumId w:val="40"/>
  </w:num>
  <w:num w:numId="18">
    <w:abstractNumId w:val="66"/>
  </w:num>
  <w:num w:numId="19">
    <w:abstractNumId w:val="74"/>
  </w:num>
  <w:num w:numId="20">
    <w:abstractNumId w:val="68"/>
  </w:num>
  <w:num w:numId="21">
    <w:abstractNumId w:val="10"/>
  </w:num>
  <w:num w:numId="22">
    <w:abstractNumId w:val="12"/>
  </w:num>
  <w:num w:numId="23">
    <w:abstractNumId w:val="16"/>
  </w:num>
  <w:num w:numId="24">
    <w:abstractNumId w:val="20"/>
  </w:num>
  <w:num w:numId="25">
    <w:abstractNumId w:val="24"/>
  </w:num>
  <w:num w:numId="26">
    <w:abstractNumId w:val="26"/>
  </w:num>
  <w:num w:numId="27">
    <w:abstractNumId w:val="34"/>
  </w:num>
  <w:num w:numId="28">
    <w:abstractNumId w:val="46"/>
  </w:num>
  <w:num w:numId="29">
    <w:abstractNumId w:val="48"/>
  </w:num>
  <w:num w:numId="30">
    <w:abstractNumId w:val="53"/>
  </w:num>
  <w:num w:numId="31">
    <w:abstractNumId w:val="54"/>
  </w:num>
  <w:num w:numId="32">
    <w:abstractNumId w:val="61"/>
  </w:num>
  <w:num w:numId="33">
    <w:abstractNumId w:val="62"/>
  </w:num>
  <w:num w:numId="34">
    <w:abstractNumId w:val="71"/>
  </w:num>
  <w:num w:numId="35">
    <w:abstractNumId w:val="75"/>
  </w:num>
  <w:num w:numId="36">
    <w:abstractNumId w:val="78"/>
  </w:num>
  <w:num w:numId="37">
    <w:abstractNumId w:val="79"/>
  </w:num>
  <w:num w:numId="38">
    <w:abstractNumId w:val="60"/>
  </w:num>
  <w:num w:numId="39">
    <w:abstractNumId w:val="52"/>
  </w:num>
  <w:num w:numId="40">
    <w:abstractNumId w:val="11"/>
  </w:num>
  <w:num w:numId="41">
    <w:abstractNumId w:val="8"/>
  </w:num>
  <w:num w:numId="42">
    <w:abstractNumId w:val="50"/>
  </w:num>
  <w:num w:numId="43">
    <w:abstractNumId w:val="35"/>
  </w:num>
  <w:num w:numId="44">
    <w:abstractNumId w:val="51"/>
  </w:num>
  <w:num w:numId="45">
    <w:abstractNumId w:val="45"/>
  </w:num>
  <w:num w:numId="46">
    <w:abstractNumId w:val="13"/>
  </w:num>
  <w:num w:numId="47">
    <w:abstractNumId w:val="27"/>
  </w:num>
  <w:num w:numId="48">
    <w:abstractNumId w:val="55"/>
  </w:num>
  <w:num w:numId="49">
    <w:abstractNumId w:val="15"/>
  </w:num>
  <w:num w:numId="50">
    <w:abstractNumId w:val="43"/>
  </w:num>
  <w:num w:numId="51">
    <w:abstractNumId w:val="41"/>
  </w:num>
  <w:num w:numId="52">
    <w:abstractNumId w:val="31"/>
  </w:num>
  <w:num w:numId="53">
    <w:abstractNumId w:val="32"/>
  </w:num>
  <w:num w:numId="54">
    <w:abstractNumId w:val="28"/>
  </w:num>
  <w:num w:numId="55">
    <w:abstractNumId w:val="56"/>
  </w:num>
  <w:num w:numId="56">
    <w:abstractNumId w:val="42"/>
  </w:num>
  <w:num w:numId="57">
    <w:abstractNumId w:val="6"/>
  </w:num>
  <w:num w:numId="58">
    <w:abstractNumId w:val="19"/>
  </w:num>
  <w:num w:numId="59">
    <w:abstractNumId w:val="21"/>
  </w:num>
  <w:num w:numId="60">
    <w:abstractNumId w:val="22"/>
  </w:num>
  <w:num w:numId="61">
    <w:abstractNumId w:val="57"/>
  </w:num>
  <w:num w:numId="62">
    <w:abstractNumId w:val="65"/>
  </w:num>
  <w:num w:numId="63">
    <w:abstractNumId w:val="77"/>
  </w:num>
  <w:num w:numId="64">
    <w:abstractNumId w:val="14"/>
  </w:num>
  <w:num w:numId="65">
    <w:abstractNumId w:val="58"/>
  </w:num>
  <w:num w:numId="66">
    <w:abstractNumId w:val="9"/>
  </w:num>
  <w:num w:numId="67">
    <w:abstractNumId w:val="38"/>
  </w:num>
  <w:num w:numId="68">
    <w:abstractNumId w:val="36"/>
  </w:num>
  <w:num w:numId="69">
    <w:abstractNumId w:val="49"/>
  </w:num>
  <w:num w:numId="70">
    <w:abstractNumId w:val="44"/>
  </w:num>
  <w:num w:numId="71">
    <w:abstractNumId w:val="47"/>
  </w:num>
  <w:num w:numId="72">
    <w:abstractNumId w:val="39"/>
  </w:num>
  <w:num w:numId="73">
    <w:abstractNumId w:val="18"/>
  </w:num>
  <w:num w:numId="74">
    <w:abstractNumId w:val="23"/>
  </w:num>
  <w:num w:numId="75">
    <w:abstractNumId w:val="64"/>
  </w:num>
  <w:num w:numId="76">
    <w:abstractNumId w:val="70"/>
  </w:num>
  <w:num w:numId="77">
    <w:abstractNumId w:val="72"/>
  </w:num>
  <w:num w:numId="78">
    <w:abstractNumId w:val="37"/>
  </w:num>
  <w:num w:numId="79">
    <w:abstractNumId w:val="33"/>
  </w:num>
  <w:num w:numId="80">
    <w:abstractNumId w:val="29"/>
  </w:num>
  <w:num w:numId="81">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4BB"/>
    <w:rsid w:val="00120E46"/>
    <w:rsid w:val="002466FE"/>
    <w:rsid w:val="00297058"/>
    <w:rsid w:val="00340E58"/>
    <w:rsid w:val="00352124"/>
    <w:rsid w:val="00372114"/>
    <w:rsid w:val="00427938"/>
    <w:rsid w:val="0043448A"/>
    <w:rsid w:val="00435998"/>
    <w:rsid w:val="00447B19"/>
    <w:rsid w:val="00465E4B"/>
    <w:rsid w:val="004C5D7C"/>
    <w:rsid w:val="004F359A"/>
    <w:rsid w:val="005101C0"/>
    <w:rsid w:val="00534228"/>
    <w:rsid w:val="00783EC2"/>
    <w:rsid w:val="007D1E06"/>
    <w:rsid w:val="007E0C11"/>
    <w:rsid w:val="007E30C7"/>
    <w:rsid w:val="007F1255"/>
    <w:rsid w:val="00841522"/>
    <w:rsid w:val="008E613D"/>
    <w:rsid w:val="00986055"/>
    <w:rsid w:val="00A11783"/>
    <w:rsid w:val="00A37989"/>
    <w:rsid w:val="00A73123"/>
    <w:rsid w:val="00AC10BD"/>
    <w:rsid w:val="00AE3181"/>
    <w:rsid w:val="00C22C19"/>
    <w:rsid w:val="00C629AA"/>
    <w:rsid w:val="00C7505A"/>
    <w:rsid w:val="00F15867"/>
    <w:rsid w:val="00F91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A6715"/>
  <w15:docId w15:val="{F3B62551-28A7-416E-BBED-1F70A8EF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4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744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4445</Words>
  <Characters>25343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2022-10-24T13:37:00Z</cp:lastPrinted>
  <dcterms:created xsi:type="dcterms:W3CDTF">2023-04-21T06:36:00Z</dcterms:created>
  <dcterms:modified xsi:type="dcterms:W3CDTF">2023-04-24T14:06:00Z</dcterms:modified>
</cp:coreProperties>
</file>